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86" w:rsidRPr="001C2886" w:rsidRDefault="001C2886" w:rsidP="001C2886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2886">
        <w:rPr>
          <w:rFonts w:ascii="Times New Roman" w:eastAsia="TimesNewRomanPSMT" w:hAnsi="Times New Roman" w:cs="Times New Roman"/>
          <w:b/>
          <w:sz w:val="24"/>
          <w:szCs w:val="24"/>
        </w:rPr>
        <w:t>ГОДОВОЙ ОТЧЕТ</w:t>
      </w:r>
    </w:p>
    <w:p w:rsidR="001C2886" w:rsidRPr="001C2886" w:rsidRDefault="001C2886" w:rsidP="001C2886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2886">
        <w:rPr>
          <w:rFonts w:ascii="Times New Roman" w:eastAsia="TimesNewRomanPSMT" w:hAnsi="Times New Roman" w:cs="Times New Roman"/>
          <w:b/>
          <w:sz w:val="24"/>
          <w:szCs w:val="24"/>
        </w:rPr>
        <w:t>О РЕАЛИЗАЦИИ МУНИЦИПАЛЬНОЙ ПРОГРАММЫ</w:t>
      </w:r>
    </w:p>
    <w:p w:rsidR="001C2886" w:rsidRPr="001C2886" w:rsidRDefault="001C2886" w:rsidP="001C28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C2886">
        <w:rPr>
          <w:rFonts w:ascii="Times New Roman" w:hAnsi="Times New Roman" w:cs="Times New Roman"/>
          <w:b/>
          <w:sz w:val="24"/>
          <w:szCs w:val="24"/>
        </w:rPr>
        <w:t>«</w:t>
      </w:r>
      <w:r w:rsidR="0061634E">
        <w:rPr>
          <w:rFonts w:ascii="Times New Roman" w:hAnsi="Times New Roman" w:cs="Times New Roman"/>
          <w:b/>
          <w:sz w:val="24"/>
          <w:szCs w:val="24"/>
        </w:rPr>
        <w:t>Реализация градостроительной политики» на 2024 – 2028 годы</w:t>
      </w:r>
    </w:p>
    <w:p w:rsidR="001C2886" w:rsidRPr="001C2886" w:rsidRDefault="001C2886" w:rsidP="001C288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C28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AF47F9">
        <w:rPr>
          <w:rFonts w:ascii="Times New Roman" w:hAnsi="Times New Roman" w:cs="Times New Roman"/>
          <w:b/>
          <w:sz w:val="24"/>
          <w:szCs w:val="24"/>
        </w:rPr>
        <w:t xml:space="preserve">                         за 202</w:t>
      </w:r>
      <w:r w:rsidR="00762B65">
        <w:rPr>
          <w:rFonts w:ascii="Times New Roman" w:hAnsi="Times New Roman" w:cs="Times New Roman"/>
          <w:b/>
          <w:sz w:val="24"/>
          <w:szCs w:val="24"/>
        </w:rPr>
        <w:t>5</w:t>
      </w:r>
      <w:r w:rsidR="00616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88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C2886" w:rsidRDefault="001C2886" w:rsidP="001C2886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4"/>
          <w:szCs w:val="24"/>
        </w:rPr>
      </w:pPr>
      <w:r w:rsidRPr="00D20159">
        <w:rPr>
          <w:b/>
          <w:sz w:val="24"/>
          <w:szCs w:val="24"/>
        </w:rPr>
        <w:t>Раздел 1.</w:t>
      </w:r>
      <w:r w:rsidRPr="001C2886">
        <w:rPr>
          <w:b/>
          <w:sz w:val="24"/>
          <w:szCs w:val="24"/>
        </w:rPr>
        <w:t xml:space="preserve"> Основные результаты</w:t>
      </w:r>
    </w:p>
    <w:p w:rsidR="00AF47F9" w:rsidRPr="001C2886" w:rsidRDefault="00AF47F9" w:rsidP="001C2886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4"/>
          <w:szCs w:val="24"/>
        </w:rPr>
      </w:pPr>
    </w:p>
    <w:p w:rsidR="001C2886" w:rsidRPr="001C2886" w:rsidRDefault="001C2886" w:rsidP="00566A2C">
      <w:pPr>
        <w:pStyle w:val="a3"/>
        <w:tabs>
          <w:tab w:val="left" w:pos="993"/>
          <w:tab w:val="left" w:pos="5812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  <w:r w:rsidRPr="001C2886">
        <w:rPr>
          <w:sz w:val="24"/>
          <w:szCs w:val="24"/>
        </w:rPr>
        <w:t>МП «</w:t>
      </w:r>
      <w:r w:rsidR="0061634E">
        <w:rPr>
          <w:sz w:val="24"/>
          <w:szCs w:val="24"/>
        </w:rPr>
        <w:t>Реализация градостроительной политики</w:t>
      </w:r>
      <w:r w:rsidR="000F3053">
        <w:rPr>
          <w:sz w:val="24"/>
          <w:szCs w:val="24"/>
        </w:rPr>
        <w:t>» на 202</w:t>
      </w:r>
      <w:r w:rsidR="00762B65">
        <w:rPr>
          <w:sz w:val="24"/>
          <w:szCs w:val="24"/>
        </w:rPr>
        <w:t>5</w:t>
      </w:r>
      <w:r w:rsidRPr="001C2886">
        <w:rPr>
          <w:sz w:val="24"/>
          <w:szCs w:val="24"/>
        </w:rPr>
        <w:t xml:space="preserve"> год </w:t>
      </w:r>
      <w:r w:rsidR="00687502" w:rsidRPr="001C2886">
        <w:rPr>
          <w:sz w:val="24"/>
          <w:szCs w:val="24"/>
        </w:rPr>
        <w:t>включала в</w:t>
      </w:r>
      <w:r w:rsidRPr="001C2886">
        <w:rPr>
          <w:sz w:val="24"/>
          <w:szCs w:val="24"/>
        </w:rPr>
        <w:t xml:space="preserve"> </w:t>
      </w:r>
      <w:r w:rsidR="00687502" w:rsidRPr="001C2886">
        <w:rPr>
          <w:sz w:val="24"/>
          <w:szCs w:val="24"/>
        </w:rPr>
        <w:t xml:space="preserve">себя </w:t>
      </w:r>
      <w:r w:rsidR="005B698C">
        <w:rPr>
          <w:sz w:val="24"/>
          <w:szCs w:val="24"/>
        </w:rPr>
        <w:t>4</w:t>
      </w:r>
      <w:r w:rsidR="0061634E">
        <w:rPr>
          <w:sz w:val="24"/>
          <w:szCs w:val="24"/>
        </w:rPr>
        <w:t xml:space="preserve"> </w:t>
      </w:r>
      <w:r w:rsidRPr="001C2886">
        <w:rPr>
          <w:sz w:val="24"/>
          <w:szCs w:val="24"/>
        </w:rPr>
        <w:t>мероприяти</w:t>
      </w:r>
      <w:r w:rsidR="005B698C">
        <w:rPr>
          <w:sz w:val="24"/>
          <w:szCs w:val="24"/>
        </w:rPr>
        <w:t>я</w:t>
      </w:r>
      <w:r w:rsidRPr="001C2886">
        <w:rPr>
          <w:sz w:val="24"/>
          <w:szCs w:val="24"/>
        </w:rPr>
        <w:t xml:space="preserve">   на общую сумму   </w:t>
      </w:r>
      <w:r w:rsidR="00762B65">
        <w:rPr>
          <w:b/>
          <w:bCs/>
          <w:sz w:val="24"/>
          <w:szCs w:val="24"/>
        </w:rPr>
        <w:t>10 674 222,24</w:t>
      </w:r>
      <w:r w:rsidR="009324C1">
        <w:rPr>
          <w:b/>
          <w:bCs/>
          <w:sz w:val="24"/>
          <w:szCs w:val="24"/>
        </w:rPr>
        <w:t xml:space="preserve"> </w:t>
      </w:r>
      <w:r w:rsidR="0007038C" w:rsidRPr="001616EB">
        <w:rPr>
          <w:b/>
          <w:sz w:val="24"/>
          <w:szCs w:val="24"/>
        </w:rPr>
        <w:t>руб.</w:t>
      </w:r>
      <w:r w:rsidRPr="001616EB">
        <w:rPr>
          <w:b/>
          <w:sz w:val="24"/>
          <w:szCs w:val="24"/>
        </w:rPr>
        <w:t>,</w:t>
      </w:r>
      <w:r w:rsidRPr="001C2886">
        <w:rPr>
          <w:b/>
          <w:sz w:val="24"/>
          <w:szCs w:val="24"/>
        </w:rPr>
        <w:t xml:space="preserve"> </w:t>
      </w:r>
      <w:r w:rsidRPr="001C2886">
        <w:rPr>
          <w:sz w:val="24"/>
          <w:szCs w:val="24"/>
        </w:rPr>
        <w:t>из них из бюджета М</w:t>
      </w:r>
      <w:r w:rsidR="009324C1">
        <w:rPr>
          <w:sz w:val="24"/>
          <w:szCs w:val="24"/>
        </w:rPr>
        <w:t>Р</w:t>
      </w:r>
      <w:r w:rsidRPr="001C2886">
        <w:rPr>
          <w:sz w:val="24"/>
          <w:szCs w:val="24"/>
        </w:rPr>
        <w:t xml:space="preserve"> «Мирнинский </w:t>
      </w:r>
      <w:r w:rsidR="00687502" w:rsidRPr="001C2886">
        <w:rPr>
          <w:sz w:val="24"/>
          <w:szCs w:val="24"/>
        </w:rPr>
        <w:t>район» -</w:t>
      </w:r>
      <w:r w:rsidRPr="001C2886">
        <w:rPr>
          <w:sz w:val="24"/>
          <w:szCs w:val="24"/>
        </w:rPr>
        <w:t xml:space="preserve">   </w:t>
      </w:r>
      <w:r w:rsidR="00762B65">
        <w:rPr>
          <w:b/>
          <w:sz w:val="24"/>
          <w:szCs w:val="24"/>
        </w:rPr>
        <w:t>8</w:t>
      </w:r>
      <w:r w:rsidR="00821425">
        <w:rPr>
          <w:b/>
          <w:sz w:val="24"/>
          <w:szCs w:val="24"/>
        </w:rPr>
        <w:t> 679 166,66</w:t>
      </w:r>
      <w:r w:rsidR="001616EB" w:rsidRPr="001616EB">
        <w:rPr>
          <w:b/>
          <w:sz w:val="24"/>
          <w:szCs w:val="24"/>
        </w:rPr>
        <w:t xml:space="preserve"> </w:t>
      </w:r>
      <w:r w:rsidR="0007038C" w:rsidRPr="001616EB">
        <w:rPr>
          <w:b/>
          <w:sz w:val="24"/>
          <w:szCs w:val="24"/>
        </w:rPr>
        <w:t>руб.</w:t>
      </w:r>
      <w:r w:rsidR="001B3409">
        <w:rPr>
          <w:sz w:val="24"/>
          <w:szCs w:val="24"/>
        </w:rPr>
        <w:t>, и</w:t>
      </w:r>
      <w:r w:rsidR="001B3409" w:rsidRPr="001B3409">
        <w:rPr>
          <w:sz w:val="24"/>
          <w:szCs w:val="24"/>
        </w:rPr>
        <w:t xml:space="preserve">ные источники </w:t>
      </w:r>
      <w:r w:rsidR="001B3409">
        <w:rPr>
          <w:sz w:val="24"/>
          <w:szCs w:val="24"/>
        </w:rPr>
        <w:t>–</w:t>
      </w:r>
      <w:r w:rsidR="001B3409" w:rsidRPr="001B3409">
        <w:rPr>
          <w:sz w:val="24"/>
          <w:szCs w:val="24"/>
        </w:rPr>
        <w:t xml:space="preserve"> </w:t>
      </w:r>
      <w:r w:rsidR="001B3409">
        <w:rPr>
          <w:b/>
          <w:sz w:val="24"/>
          <w:szCs w:val="24"/>
        </w:rPr>
        <w:t>1 995 055,58</w:t>
      </w:r>
      <w:r w:rsidR="001B3409" w:rsidRPr="001616EB">
        <w:rPr>
          <w:b/>
          <w:sz w:val="24"/>
          <w:szCs w:val="24"/>
        </w:rPr>
        <w:t xml:space="preserve"> руб.</w:t>
      </w:r>
    </w:p>
    <w:p w:rsidR="00BD584D" w:rsidRDefault="001C2886" w:rsidP="00510EA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120"/>
        <w:ind w:left="0" w:firstLine="567"/>
        <w:jc w:val="both"/>
        <w:textAlignment w:val="baseline"/>
        <w:rPr>
          <w:sz w:val="24"/>
          <w:szCs w:val="24"/>
        </w:rPr>
      </w:pPr>
      <w:r w:rsidRPr="001C2886">
        <w:rPr>
          <w:sz w:val="24"/>
          <w:szCs w:val="24"/>
        </w:rPr>
        <w:t>В рамках МП «</w:t>
      </w:r>
      <w:r w:rsidR="009324C1">
        <w:rPr>
          <w:sz w:val="24"/>
          <w:szCs w:val="24"/>
        </w:rPr>
        <w:t>Реализация градостроительной политики</w:t>
      </w:r>
      <w:r w:rsidR="0007038C">
        <w:rPr>
          <w:sz w:val="24"/>
          <w:szCs w:val="24"/>
        </w:rPr>
        <w:t>» в 202</w:t>
      </w:r>
      <w:r w:rsidR="00821425">
        <w:rPr>
          <w:sz w:val="24"/>
          <w:szCs w:val="24"/>
        </w:rPr>
        <w:t>5</w:t>
      </w:r>
      <w:r w:rsidRPr="001C2886">
        <w:rPr>
          <w:sz w:val="24"/>
          <w:szCs w:val="24"/>
        </w:rPr>
        <w:t xml:space="preserve"> году были запланированы </w:t>
      </w:r>
      <w:r w:rsidR="00687502" w:rsidRPr="001C2886">
        <w:rPr>
          <w:sz w:val="24"/>
          <w:szCs w:val="24"/>
        </w:rPr>
        <w:t>следующие</w:t>
      </w:r>
      <w:r w:rsidRPr="001C2886">
        <w:rPr>
          <w:sz w:val="24"/>
          <w:szCs w:val="24"/>
        </w:rPr>
        <w:t xml:space="preserve"> мероприятия:</w:t>
      </w:r>
    </w:p>
    <w:p w:rsidR="009C746B" w:rsidRPr="009C746B" w:rsidRDefault="00F310B2" w:rsidP="00510EA0">
      <w:pPr>
        <w:pStyle w:val="a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b/>
          <w:sz w:val="24"/>
          <w:szCs w:val="24"/>
        </w:rPr>
      </w:pPr>
      <w:r w:rsidRPr="00F310B2">
        <w:rPr>
          <w:b/>
          <w:sz w:val="24"/>
          <w:szCs w:val="24"/>
        </w:rPr>
        <w:t>Разработка и (или) корректировка градостроительной документации (схема территориального планирования района; ГП, ПЗЗ, ППТсПМТ, МНГП)</w:t>
      </w:r>
      <w:r>
        <w:rPr>
          <w:b/>
          <w:sz w:val="24"/>
          <w:szCs w:val="24"/>
        </w:rPr>
        <w:t xml:space="preserve"> </w:t>
      </w:r>
      <w:r w:rsidR="00E158FA" w:rsidRPr="009C746B">
        <w:rPr>
          <w:b/>
          <w:sz w:val="24"/>
          <w:szCs w:val="24"/>
        </w:rPr>
        <w:t>–</w:t>
      </w:r>
      <w:r w:rsidR="00E158FA" w:rsidRPr="009C746B">
        <w:rPr>
          <w:sz w:val="24"/>
          <w:szCs w:val="24"/>
        </w:rPr>
        <w:t xml:space="preserve"> </w:t>
      </w:r>
      <w:r w:rsidR="00821425">
        <w:rPr>
          <w:b/>
          <w:sz w:val="24"/>
          <w:szCs w:val="24"/>
        </w:rPr>
        <w:t>1 362 500,00</w:t>
      </w:r>
      <w:r>
        <w:rPr>
          <w:b/>
          <w:sz w:val="24"/>
          <w:szCs w:val="24"/>
        </w:rPr>
        <w:t xml:space="preserve"> </w:t>
      </w:r>
      <w:r w:rsidR="00E158FA" w:rsidRPr="009C746B">
        <w:rPr>
          <w:b/>
          <w:sz w:val="24"/>
          <w:szCs w:val="24"/>
        </w:rPr>
        <w:t>руб.</w:t>
      </w:r>
      <w:r w:rsidR="009C746B" w:rsidRPr="009C746B">
        <w:rPr>
          <w:b/>
          <w:sz w:val="24"/>
          <w:szCs w:val="24"/>
        </w:rPr>
        <w:t xml:space="preserve"> </w:t>
      </w:r>
    </w:p>
    <w:p w:rsidR="00B86B61" w:rsidRDefault="00611E5E" w:rsidP="00B86B61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58FA" w:rsidRPr="008C1B07">
        <w:rPr>
          <w:rFonts w:ascii="Times New Roman" w:hAnsi="Times New Roman" w:cs="Times New Roman"/>
          <w:sz w:val="24"/>
          <w:szCs w:val="24"/>
        </w:rPr>
        <w:t>Админи</w:t>
      </w:r>
      <w:r w:rsidR="00F10BB7" w:rsidRPr="008C1B07">
        <w:rPr>
          <w:rFonts w:ascii="Times New Roman" w:hAnsi="Times New Roman" w:cs="Times New Roman"/>
          <w:sz w:val="24"/>
          <w:szCs w:val="24"/>
        </w:rPr>
        <w:t xml:space="preserve">страцией </w:t>
      </w:r>
      <w:r w:rsidR="005F1AA1">
        <w:rPr>
          <w:rFonts w:ascii="Times New Roman" w:hAnsi="Times New Roman" w:cs="Times New Roman"/>
          <w:sz w:val="24"/>
          <w:szCs w:val="24"/>
        </w:rPr>
        <w:t>ГП</w:t>
      </w:r>
      <w:r w:rsidR="00F10BB7" w:rsidRPr="008C1B07">
        <w:rPr>
          <w:rFonts w:ascii="Times New Roman" w:hAnsi="Times New Roman" w:cs="Times New Roman"/>
          <w:sz w:val="24"/>
          <w:szCs w:val="24"/>
        </w:rPr>
        <w:t xml:space="preserve"> «</w:t>
      </w:r>
      <w:r w:rsidR="005F1AA1">
        <w:rPr>
          <w:rFonts w:ascii="Times New Roman" w:hAnsi="Times New Roman" w:cs="Times New Roman"/>
          <w:sz w:val="24"/>
          <w:szCs w:val="24"/>
        </w:rPr>
        <w:t>Город Удачный</w:t>
      </w:r>
      <w:r w:rsidR="00F10BB7" w:rsidRPr="008C1B07">
        <w:rPr>
          <w:rFonts w:ascii="Times New Roman" w:hAnsi="Times New Roman" w:cs="Times New Roman"/>
          <w:sz w:val="24"/>
          <w:szCs w:val="24"/>
        </w:rPr>
        <w:t xml:space="preserve">» был заключен </w:t>
      </w:r>
      <w:r w:rsidR="00CB6CF5" w:rsidRPr="00E00CEE">
        <w:rPr>
          <w:rFonts w:ascii="Times New Roman" w:hAnsi="Times New Roman" w:cs="Times New Roman"/>
          <w:sz w:val="24"/>
          <w:szCs w:val="24"/>
        </w:rPr>
        <w:t>муниципальный контракт</w:t>
      </w:r>
      <w:r w:rsidR="008C1B07" w:rsidRPr="008C1B07">
        <w:rPr>
          <w:rFonts w:ascii="Times New Roman" w:hAnsi="Times New Roman" w:cs="Times New Roman"/>
          <w:sz w:val="24"/>
          <w:szCs w:val="24"/>
        </w:rPr>
        <w:t xml:space="preserve"> </w:t>
      </w:r>
      <w:r w:rsidR="008C1B07" w:rsidRPr="00E00CE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F1AA1">
        <w:rPr>
          <w:rFonts w:ascii="Times New Roman" w:hAnsi="Times New Roman" w:cs="Times New Roman"/>
          <w:b/>
          <w:sz w:val="24"/>
          <w:szCs w:val="24"/>
        </w:rPr>
        <w:t>30.04.2025</w:t>
      </w:r>
      <w:r w:rsidR="00CB6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B07" w:rsidRPr="00E00CE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F1AA1">
        <w:rPr>
          <w:rFonts w:ascii="Times New Roman" w:hAnsi="Times New Roman" w:cs="Times New Roman"/>
          <w:b/>
          <w:sz w:val="24"/>
          <w:szCs w:val="24"/>
        </w:rPr>
        <w:t>0116300011325000040</w:t>
      </w:r>
      <w:r w:rsidR="008C1B07" w:rsidRPr="008C1B07">
        <w:rPr>
          <w:rFonts w:ascii="Times New Roman" w:hAnsi="Times New Roman" w:cs="Times New Roman"/>
          <w:sz w:val="24"/>
          <w:szCs w:val="24"/>
        </w:rPr>
        <w:t xml:space="preserve"> </w:t>
      </w:r>
      <w:r w:rsidR="00B111A6"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3A2824">
        <w:rPr>
          <w:rFonts w:ascii="Times New Roman" w:hAnsi="Times New Roman" w:cs="Times New Roman"/>
          <w:sz w:val="24"/>
          <w:szCs w:val="24"/>
        </w:rPr>
        <w:t>п</w:t>
      </w:r>
      <w:r w:rsidR="00B111A6" w:rsidRPr="003A2824">
        <w:rPr>
          <w:rFonts w:ascii="Times New Roman" w:hAnsi="Times New Roman" w:cs="Times New Roman"/>
          <w:b/>
          <w:sz w:val="24"/>
          <w:szCs w:val="24"/>
        </w:rPr>
        <w:t>о 23.12.2025</w:t>
      </w:r>
      <w:r w:rsidR="00B111A6">
        <w:rPr>
          <w:rFonts w:ascii="Times New Roman" w:hAnsi="Times New Roman" w:cs="Times New Roman"/>
          <w:sz w:val="24"/>
          <w:szCs w:val="24"/>
        </w:rPr>
        <w:t xml:space="preserve"> </w:t>
      </w:r>
      <w:r w:rsidR="008C1B07" w:rsidRPr="008C1B07">
        <w:rPr>
          <w:rFonts w:ascii="Times New Roman" w:hAnsi="Times New Roman" w:cs="Times New Roman"/>
          <w:sz w:val="24"/>
          <w:szCs w:val="24"/>
        </w:rPr>
        <w:t xml:space="preserve">с ООО «Градостроительные системы» </w:t>
      </w:r>
      <w:r w:rsidR="00C753B2">
        <w:rPr>
          <w:rFonts w:ascii="Times New Roman" w:hAnsi="Times New Roman" w:cs="Times New Roman"/>
          <w:sz w:val="24"/>
          <w:szCs w:val="24"/>
        </w:rPr>
        <w:t xml:space="preserve">(г. Вологда) </w:t>
      </w:r>
      <w:r w:rsidR="00CB6CF5">
        <w:rPr>
          <w:rFonts w:ascii="Times New Roman" w:hAnsi="Times New Roman" w:cs="Times New Roman"/>
          <w:sz w:val="24"/>
          <w:szCs w:val="24"/>
        </w:rPr>
        <w:t xml:space="preserve">на </w:t>
      </w:r>
      <w:r w:rsidR="00BC1D73">
        <w:rPr>
          <w:rFonts w:ascii="Times New Roman" w:hAnsi="Times New Roman" w:cs="Times New Roman"/>
          <w:sz w:val="24"/>
          <w:szCs w:val="24"/>
        </w:rPr>
        <w:t xml:space="preserve">выполнение работ по подготовке </w:t>
      </w:r>
      <w:r w:rsidR="005F1AA1">
        <w:rPr>
          <w:rFonts w:ascii="Times New Roman" w:hAnsi="Times New Roman" w:cs="Times New Roman"/>
          <w:sz w:val="24"/>
          <w:szCs w:val="24"/>
        </w:rPr>
        <w:t>проектов внесения изменений в документы территориального планирования и градостроительного зонирования ГП «Город Удачный»</w:t>
      </w:r>
      <w:r w:rsidR="00CB6CF5">
        <w:rPr>
          <w:rFonts w:ascii="Times New Roman" w:hAnsi="Times New Roman" w:cs="Times New Roman"/>
          <w:sz w:val="24"/>
          <w:szCs w:val="24"/>
        </w:rPr>
        <w:t>.</w:t>
      </w:r>
      <w:r w:rsidR="005F1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242" w:rsidRDefault="00E67242" w:rsidP="00C4596D">
      <w:pPr>
        <w:tabs>
          <w:tab w:val="left" w:pos="709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CEE">
        <w:rPr>
          <w:rFonts w:ascii="Times New Roman" w:hAnsi="Times New Roman" w:cs="Times New Roman"/>
          <w:b/>
          <w:sz w:val="24"/>
          <w:szCs w:val="24"/>
        </w:rPr>
        <w:t>Цена МК</w:t>
      </w:r>
      <w:r w:rsidRPr="00E00C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845 000,00</w:t>
      </w:r>
      <w:r w:rsidRPr="00E00CEE">
        <w:rPr>
          <w:rFonts w:ascii="Times New Roman" w:hAnsi="Times New Roman" w:cs="Times New Roman"/>
          <w:sz w:val="24"/>
          <w:szCs w:val="24"/>
        </w:rPr>
        <w:t xml:space="preserve"> руб., в т.ч.:</w:t>
      </w:r>
      <w:r w:rsidR="00C4596D" w:rsidRPr="00C4596D">
        <w:rPr>
          <w:rFonts w:ascii="Times New Roman" w:hAnsi="Times New Roman" w:cs="Times New Roman"/>
          <w:sz w:val="24"/>
          <w:szCs w:val="24"/>
        </w:rPr>
        <w:t xml:space="preserve"> </w:t>
      </w:r>
      <w:r w:rsidR="00C4596D">
        <w:rPr>
          <w:rFonts w:ascii="Times New Roman" w:hAnsi="Times New Roman" w:cs="Times New Roman"/>
          <w:sz w:val="24"/>
          <w:szCs w:val="24"/>
        </w:rPr>
        <w:t>МБТ</w:t>
      </w:r>
      <w:r w:rsidR="00C4596D" w:rsidRPr="00536A22">
        <w:rPr>
          <w:rFonts w:ascii="Times New Roman" w:hAnsi="Times New Roman" w:cs="Times New Roman"/>
          <w:sz w:val="24"/>
          <w:szCs w:val="24"/>
        </w:rPr>
        <w:t xml:space="preserve"> МР</w:t>
      </w:r>
      <w:r w:rsidR="00C4596D">
        <w:rPr>
          <w:rFonts w:ascii="Times New Roman" w:hAnsi="Times New Roman" w:cs="Times New Roman"/>
          <w:sz w:val="24"/>
          <w:szCs w:val="24"/>
        </w:rPr>
        <w:t xml:space="preserve"> </w:t>
      </w:r>
      <w:r w:rsidR="00C4596D" w:rsidRPr="00536A22">
        <w:rPr>
          <w:rFonts w:ascii="Times New Roman" w:hAnsi="Times New Roman" w:cs="Times New Roman"/>
          <w:sz w:val="24"/>
          <w:szCs w:val="24"/>
        </w:rPr>
        <w:t>«Мирнинский район» РС(Я</w:t>
      </w:r>
      <w:r w:rsidR="00C4596D">
        <w:rPr>
          <w:rFonts w:ascii="Times New Roman" w:hAnsi="Times New Roman" w:cs="Times New Roman"/>
          <w:sz w:val="24"/>
          <w:szCs w:val="24"/>
        </w:rPr>
        <w:t>)</w:t>
      </w:r>
      <w:r w:rsidR="00C4596D" w:rsidRPr="00536A22">
        <w:rPr>
          <w:rFonts w:ascii="Times New Roman" w:hAnsi="Times New Roman" w:cs="Times New Roman"/>
          <w:sz w:val="24"/>
          <w:szCs w:val="24"/>
        </w:rPr>
        <w:t xml:space="preserve"> </w:t>
      </w:r>
      <w:r w:rsidR="00C4596D" w:rsidRPr="00E00CEE">
        <w:rPr>
          <w:rFonts w:ascii="Times New Roman" w:hAnsi="Times New Roman" w:cs="Times New Roman"/>
          <w:sz w:val="24"/>
          <w:szCs w:val="24"/>
        </w:rPr>
        <w:t xml:space="preserve">– </w:t>
      </w:r>
      <w:r w:rsidR="00C4596D">
        <w:rPr>
          <w:rFonts w:ascii="Times New Roman" w:hAnsi="Times New Roman" w:cs="Times New Roman"/>
          <w:sz w:val="24"/>
          <w:szCs w:val="24"/>
        </w:rPr>
        <w:t>422 500,00</w:t>
      </w:r>
      <w:r w:rsidR="00C4596D" w:rsidRPr="008C1B07">
        <w:rPr>
          <w:rFonts w:ascii="Times New Roman" w:hAnsi="Times New Roman" w:cs="Times New Roman"/>
          <w:sz w:val="24"/>
          <w:szCs w:val="24"/>
        </w:rPr>
        <w:t xml:space="preserve"> </w:t>
      </w:r>
      <w:r w:rsidR="00C4596D" w:rsidRPr="00E00CEE">
        <w:rPr>
          <w:rFonts w:ascii="Times New Roman" w:hAnsi="Times New Roman" w:cs="Times New Roman"/>
          <w:sz w:val="24"/>
          <w:szCs w:val="24"/>
        </w:rPr>
        <w:t>руб.,</w:t>
      </w:r>
      <w:r w:rsidRPr="00E0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422 500,00</w:t>
      </w:r>
      <w:r w:rsidRPr="008C1B0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CEE">
        <w:rPr>
          <w:rFonts w:ascii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</w:rPr>
        <w:t>местного бюджета поселения</w:t>
      </w:r>
    </w:p>
    <w:p w:rsidR="008C1B07" w:rsidRDefault="00B86B61" w:rsidP="00B86B61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выполнена, о</w:t>
      </w:r>
      <w:r w:rsidR="00E00CEE">
        <w:rPr>
          <w:rFonts w:ascii="Times New Roman" w:hAnsi="Times New Roman" w:cs="Times New Roman"/>
          <w:sz w:val="24"/>
          <w:szCs w:val="24"/>
        </w:rPr>
        <w:t>плата произведена</w:t>
      </w:r>
      <w:r w:rsidR="00CB6CF5">
        <w:rPr>
          <w:rFonts w:ascii="Times New Roman" w:hAnsi="Times New Roman" w:cs="Times New Roman"/>
          <w:sz w:val="24"/>
          <w:szCs w:val="24"/>
        </w:rPr>
        <w:t xml:space="preserve"> 20.11.2025г</w:t>
      </w:r>
      <w:r w:rsidR="00E00CEE">
        <w:rPr>
          <w:rFonts w:ascii="Times New Roman" w:hAnsi="Times New Roman" w:cs="Times New Roman"/>
          <w:sz w:val="24"/>
          <w:szCs w:val="24"/>
        </w:rPr>
        <w:t>.</w:t>
      </w:r>
    </w:p>
    <w:p w:rsidR="00E00CEE" w:rsidRPr="00E00CEE" w:rsidRDefault="00611E5E" w:rsidP="00B86B61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1777" w:rsidRPr="00581777">
        <w:rPr>
          <w:rFonts w:ascii="Times New Roman" w:hAnsi="Times New Roman" w:cs="Times New Roman"/>
          <w:b/>
          <w:sz w:val="24"/>
          <w:szCs w:val="24"/>
        </w:rPr>
        <w:t>Справочно</w:t>
      </w:r>
      <w:r w:rsidR="00581777" w:rsidRPr="00581777">
        <w:rPr>
          <w:rFonts w:ascii="Times New Roman" w:hAnsi="Times New Roman" w:cs="Times New Roman"/>
          <w:sz w:val="24"/>
          <w:szCs w:val="24"/>
        </w:rPr>
        <w:t xml:space="preserve"> </w:t>
      </w:r>
      <w:r w:rsidR="00581777" w:rsidRPr="00581777">
        <w:rPr>
          <w:rFonts w:ascii="Times New Roman" w:hAnsi="Times New Roman" w:cs="Times New Roman"/>
          <w:b/>
          <w:sz w:val="24"/>
          <w:szCs w:val="24"/>
        </w:rPr>
        <w:t>по МБТ прошлых лет</w:t>
      </w:r>
      <w:r w:rsidR="00581777" w:rsidRPr="00581777">
        <w:rPr>
          <w:rFonts w:ascii="Times New Roman" w:hAnsi="Times New Roman" w:cs="Times New Roman"/>
          <w:sz w:val="24"/>
          <w:szCs w:val="24"/>
        </w:rPr>
        <w:t xml:space="preserve"> - </w:t>
      </w:r>
      <w:r w:rsidR="00E00CEE" w:rsidRPr="00E00CE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B6CF5">
        <w:rPr>
          <w:rFonts w:ascii="Times New Roman" w:hAnsi="Times New Roman" w:cs="Times New Roman"/>
          <w:sz w:val="24"/>
          <w:szCs w:val="24"/>
        </w:rPr>
        <w:t>ГП</w:t>
      </w:r>
      <w:r w:rsidR="00E00CEE" w:rsidRPr="00E00CEE">
        <w:rPr>
          <w:rFonts w:ascii="Times New Roman" w:hAnsi="Times New Roman" w:cs="Times New Roman"/>
          <w:sz w:val="24"/>
          <w:szCs w:val="24"/>
        </w:rPr>
        <w:t xml:space="preserve"> «Поселок Айхал» был заключен муниципальный контракт </w:t>
      </w:r>
      <w:r w:rsidR="00E00CEE" w:rsidRPr="00E00CEE">
        <w:rPr>
          <w:rFonts w:ascii="Times New Roman" w:hAnsi="Times New Roman" w:cs="Times New Roman"/>
          <w:b/>
          <w:sz w:val="24"/>
          <w:szCs w:val="24"/>
        </w:rPr>
        <w:t xml:space="preserve">от 12.07.2024 № 0116300010724000039 </w:t>
      </w:r>
      <w:r w:rsidR="003A2824" w:rsidRPr="00E00CEE"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3A2824" w:rsidRPr="00E00CEE">
        <w:rPr>
          <w:rFonts w:ascii="Times New Roman" w:hAnsi="Times New Roman" w:cs="Times New Roman"/>
          <w:b/>
          <w:sz w:val="24"/>
          <w:szCs w:val="24"/>
        </w:rPr>
        <w:t>по 27.12.2024</w:t>
      </w:r>
      <w:r w:rsidR="003A2824" w:rsidRPr="00E00CEE">
        <w:rPr>
          <w:rFonts w:ascii="Times New Roman" w:hAnsi="Times New Roman" w:cs="Times New Roman"/>
          <w:sz w:val="24"/>
          <w:szCs w:val="24"/>
        </w:rPr>
        <w:t xml:space="preserve"> </w:t>
      </w:r>
      <w:r w:rsidR="00E00CEE" w:rsidRPr="00E00CEE">
        <w:rPr>
          <w:rFonts w:ascii="Times New Roman" w:hAnsi="Times New Roman" w:cs="Times New Roman"/>
          <w:sz w:val="24"/>
          <w:szCs w:val="24"/>
        </w:rPr>
        <w:t xml:space="preserve">с ООО «Корпус» (г. Новосибирск) на внесение изменений в документы территориального планирования, градостроительного зонирования, планировки территории (внесение изменений в генеральный план и правила землепользования и застройки </w:t>
      </w:r>
      <w:r w:rsidR="00CB6CF5">
        <w:rPr>
          <w:rFonts w:ascii="Times New Roman" w:hAnsi="Times New Roman" w:cs="Times New Roman"/>
          <w:sz w:val="24"/>
          <w:szCs w:val="24"/>
        </w:rPr>
        <w:t>ГП</w:t>
      </w:r>
      <w:r w:rsidR="00E00CEE" w:rsidRPr="00E00CEE">
        <w:rPr>
          <w:rFonts w:ascii="Times New Roman" w:hAnsi="Times New Roman" w:cs="Times New Roman"/>
          <w:sz w:val="24"/>
          <w:szCs w:val="24"/>
        </w:rPr>
        <w:t xml:space="preserve"> «Поселок «Айхал» Мирнинского района Республики Саха (Якутия) (далее – МК). </w:t>
      </w:r>
    </w:p>
    <w:p w:rsidR="00E00CEE" w:rsidRPr="00E00CEE" w:rsidRDefault="00E00CEE" w:rsidP="00566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CEE">
        <w:rPr>
          <w:rFonts w:ascii="Times New Roman" w:hAnsi="Times New Roman" w:cs="Times New Roman"/>
          <w:b/>
          <w:sz w:val="24"/>
          <w:szCs w:val="24"/>
        </w:rPr>
        <w:t>Цена МК</w:t>
      </w:r>
      <w:r w:rsidRPr="00E00CEE">
        <w:rPr>
          <w:rFonts w:ascii="Times New Roman" w:hAnsi="Times New Roman" w:cs="Times New Roman"/>
          <w:sz w:val="24"/>
          <w:szCs w:val="24"/>
        </w:rPr>
        <w:t xml:space="preserve"> – 3 887 099,96 руб., в т.ч.: субсидия из госбюджета РС(Я) – 2 010 684,07 руб., </w:t>
      </w:r>
      <w:r w:rsidR="00536A22">
        <w:rPr>
          <w:rFonts w:ascii="Times New Roman" w:hAnsi="Times New Roman" w:cs="Times New Roman"/>
          <w:sz w:val="24"/>
          <w:szCs w:val="24"/>
        </w:rPr>
        <w:t>МБТ</w:t>
      </w:r>
      <w:r w:rsidR="00536A22" w:rsidRPr="00536A22">
        <w:rPr>
          <w:rFonts w:ascii="Times New Roman" w:hAnsi="Times New Roman" w:cs="Times New Roman"/>
          <w:sz w:val="24"/>
          <w:szCs w:val="24"/>
        </w:rPr>
        <w:t xml:space="preserve"> МР</w:t>
      </w:r>
      <w:r w:rsidR="00536A22">
        <w:rPr>
          <w:rFonts w:ascii="Times New Roman" w:hAnsi="Times New Roman" w:cs="Times New Roman"/>
          <w:sz w:val="24"/>
          <w:szCs w:val="24"/>
        </w:rPr>
        <w:t xml:space="preserve"> </w:t>
      </w:r>
      <w:r w:rsidR="00536A22" w:rsidRPr="00536A22">
        <w:rPr>
          <w:rFonts w:ascii="Times New Roman" w:hAnsi="Times New Roman" w:cs="Times New Roman"/>
          <w:sz w:val="24"/>
          <w:szCs w:val="24"/>
        </w:rPr>
        <w:t>«Мирнинский район» РС(Я</w:t>
      </w:r>
      <w:r w:rsidR="00536A22">
        <w:rPr>
          <w:rFonts w:ascii="Times New Roman" w:hAnsi="Times New Roman" w:cs="Times New Roman"/>
          <w:sz w:val="24"/>
          <w:szCs w:val="24"/>
        </w:rPr>
        <w:t>)</w:t>
      </w:r>
      <w:r w:rsidR="00536A22" w:rsidRPr="00536A22">
        <w:rPr>
          <w:rFonts w:ascii="Times New Roman" w:hAnsi="Times New Roman" w:cs="Times New Roman"/>
          <w:sz w:val="24"/>
          <w:szCs w:val="24"/>
        </w:rPr>
        <w:t xml:space="preserve"> </w:t>
      </w:r>
      <w:r w:rsidRPr="00E00CEE">
        <w:rPr>
          <w:rFonts w:ascii="Times New Roman" w:hAnsi="Times New Roman" w:cs="Times New Roman"/>
          <w:sz w:val="24"/>
          <w:szCs w:val="24"/>
        </w:rPr>
        <w:t>– 1</w:t>
      </w:r>
      <w:r w:rsidR="00536A22">
        <w:rPr>
          <w:rFonts w:ascii="Times New Roman" w:hAnsi="Times New Roman" w:cs="Times New Roman"/>
          <w:sz w:val="24"/>
          <w:szCs w:val="24"/>
        </w:rPr>
        <w:t xml:space="preserve"> </w:t>
      </w:r>
      <w:r w:rsidRPr="00E00CEE">
        <w:rPr>
          <w:rFonts w:ascii="Times New Roman" w:hAnsi="Times New Roman" w:cs="Times New Roman"/>
          <w:sz w:val="24"/>
          <w:szCs w:val="24"/>
        </w:rPr>
        <w:t xml:space="preserve">686 968,49 руб., средства </w:t>
      </w:r>
      <w:r w:rsidR="00D60195">
        <w:rPr>
          <w:rFonts w:ascii="Times New Roman" w:hAnsi="Times New Roman" w:cs="Times New Roman"/>
          <w:sz w:val="24"/>
          <w:szCs w:val="24"/>
        </w:rPr>
        <w:t xml:space="preserve">местного бюджета поселения </w:t>
      </w:r>
      <w:r w:rsidRPr="00E00CEE">
        <w:rPr>
          <w:rFonts w:ascii="Times New Roman" w:hAnsi="Times New Roman" w:cs="Times New Roman"/>
          <w:sz w:val="24"/>
          <w:szCs w:val="24"/>
        </w:rPr>
        <w:t xml:space="preserve">– 189 447,40руб. </w:t>
      </w:r>
    </w:p>
    <w:p w:rsidR="00B111A6" w:rsidRDefault="00CB6CF5" w:rsidP="00B111A6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выполнены, </w:t>
      </w:r>
      <w:r w:rsidR="00B86B61">
        <w:rPr>
          <w:rFonts w:ascii="Times New Roman" w:hAnsi="Times New Roman" w:cs="Times New Roman"/>
          <w:sz w:val="24"/>
          <w:szCs w:val="24"/>
        </w:rPr>
        <w:t>оплата произведена</w:t>
      </w:r>
      <w:r w:rsidR="00B111A6">
        <w:rPr>
          <w:rFonts w:ascii="Times New Roman" w:hAnsi="Times New Roman" w:cs="Times New Roman"/>
          <w:sz w:val="24"/>
          <w:szCs w:val="24"/>
        </w:rPr>
        <w:t xml:space="preserve"> 09.12.2025г.</w:t>
      </w:r>
    </w:p>
    <w:p w:rsidR="00B111A6" w:rsidRPr="00E00CEE" w:rsidRDefault="00B111A6" w:rsidP="00B111A6">
      <w:pPr>
        <w:tabs>
          <w:tab w:val="left" w:pos="709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CE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ГП «Город Мирный» </w:t>
      </w:r>
      <w:r w:rsidRPr="00E00CEE">
        <w:rPr>
          <w:rFonts w:ascii="Times New Roman" w:hAnsi="Times New Roman" w:cs="Times New Roman"/>
          <w:sz w:val="24"/>
          <w:szCs w:val="24"/>
        </w:rPr>
        <w:t xml:space="preserve">был заключен муниципальный контракт </w:t>
      </w:r>
      <w:r w:rsidRPr="00E00CE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03.06.2025</w:t>
      </w:r>
      <w:r w:rsidRPr="00E00CE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31502">
        <w:rPr>
          <w:rFonts w:ascii="Times New Roman" w:hAnsi="Times New Roman" w:cs="Times New Roman"/>
          <w:b/>
          <w:sz w:val="24"/>
          <w:szCs w:val="24"/>
        </w:rPr>
        <w:t>37</w:t>
      </w:r>
      <w:r w:rsidR="00F62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34E" w:rsidRPr="00E00CEE"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F6234E" w:rsidRPr="00E00CE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6234E">
        <w:rPr>
          <w:rFonts w:ascii="Times New Roman" w:hAnsi="Times New Roman" w:cs="Times New Roman"/>
          <w:b/>
          <w:sz w:val="24"/>
          <w:szCs w:val="24"/>
        </w:rPr>
        <w:t>31.07.2025</w:t>
      </w:r>
      <w:r w:rsidR="00F6234E" w:rsidRPr="00E00CEE">
        <w:rPr>
          <w:rFonts w:ascii="Times New Roman" w:hAnsi="Times New Roman" w:cs="Times New Roman"/>
          <w:sz w:val="24"/>
          <w:szCs w:val="24"/>
        </w:rPr>
        <w:t xml:space="preserve"> </w:t>
      </w:r>
      <w:r w:rsidRPr="00E00CEE">
        <w:rPr>
          <w:rFonts w:ascii="Times New Roman" w:hAnsi="Times New Roman" w:cs="Times New Roman"/>
          <w:sz w:val="24"/>
          <w:szCs w:val="24"/>
        </w:rPr>
        <w:t>с ООО «</w:t>
      </w:r>
      <w:r w:rsidR="00631502">
        <w:rPr>
          <w:rFonts w:ascii="Times New Roman" w:hAnsi="Times New Roman" w:cs="Times New Roman"/>
          <w:sz w:val="24"/>
          <w:szCs w:val="24"/>
        </w:rPr>
        <w:t>Зенит</w:t>
      </w:r>
      <w:r w:rsidRPr="00E00CEE">
        <w:rPr>
          <w:rFonts w:ascii="Times New Roman" w:hAnsi="Times New Roman" w:cs="Times New Roman"/>
          <w:sz w:val="24"/>
          <w:szCs w:val="24"/>
        </w:rPr>
        <w:t xml:space="preserve">» (г. </w:t>
      </w:r>
      <w:r w:rsidR="00D510FE">
        <w:rPr>
          <w:rFonts w:ascii="Times New Roman" w:hAnsi="Times New Roman" w:cs="Times New Roman"/>
          <w:sz w:val="24"/>
          <w:szCs w:val="24"/>
        </w:rPr>
        <w:t>Челябин</w:t>
      </w:r>
      <w:r w:rsidRPr="00E00CEE">
        <w:rPr>
          <w:rFonts w:ascii="Times New Roman" w:hAnsi="Times New Roman" w:cs="Times New Roman"/>
          <w:sz w:val="24"/>
          <w:szCs w:val="24"/>
        </w:rPr>
        <w:t xml:space="preserve">ск) на </w:t>
      </w:r>
      <w:r w:rsidR="00D510FE">
        <w:rPr>
          <w:rFonts w:ascii="Times New Roman" w:hAnsi="Times New Roman" w:cs="Times New Roman"/>
          <w:sz w:val="24"/>
          <w:szCs w:val="24"/>
        </w:rPr>
        <w:t>выполнение инженерных изысканий для подготовки документации по планировке территории квартала индивидуальных жилых домов в северо-восточной части г. Мирного</w:t>
      </w:r>
      <w:r w:rsidRPr="00E00CEE">
        <w:rPr>
          <w:rFonts w:ascii="Times New Roman" w:hAnsi="Times New Roman" w:cs="Times New Roman"/>
          <w:sz w:val="24"/>
          <w:szCs w:val="24"/>
        </w:rPr>
        <w:t xml:space="preserve"> (далее – МК). </w:t>
      </w:r>
    </w:p>
    <w:p w:rsidR="00B111A6" w:rsidRPr="00E00CEE" w:rsidRDefault="00B111A6" w:rsidP="00B111A6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CEE">
        <w:rPr>
          <w:rFonts w:ascii="Times New Roman" w:hAnsi="Times New Roman" w:cs="Times New Roman"/>
          <w:b/>
          <w:sz w:val="24"/>
          <w:szCs w:val="24"/>
        </w:rPr>
        <w:t>Цена МК</w:t>
      </w:r>
      <w:r w:rsidRPr="00E00CEE">
        <w:rPr>
          <w:rFonts w:ascii="Times New Roman" w:hAnsi="Times New Roman" w:cs="Times New Roman"/>
          <w:sz w:val="24"/>
          <w:szCs w:val="24"/>
        </w:rPr>
        <w:t xml:space="preserve"> – </w:t>
      </w:r>
      <w:r w:rsidR="00D510FE">
        <w:rPr>
          <w:rFonts w:ascii="Times New Roman" w:hAnsi="Times New Roman" w:cs="Times New Roman"/>
          <w:sz w:val="24"/>
          <w:szCs w:val="24"/>
        </w:rPr>
        <w:t>1 880 000,00</w:t>
      </w:r>
      <w:r w:rsidRPr="00E00CEE">
        <w:rPr>
          <w:rFonts w:ascii="Times New Roman" w:hAnsi="Times New Roman" w:cs="Times New Roman"/>
          <w:sz w:val="24"/>
          <w:szCs w:val="24"/>
        </w:rPr>
        <w:t xml:space="preserve">, в т.ч.: </w:t>
      </w:r>
      <w:r>
        <w:rPr>
          <w:rFonts w:ascii="Times New Roman" w:hAnsi="Times New Roman" w:cs="Times New Roman"/>
          <w:sz w:val="24"/>
          <w:szCs w:val="24"/>
        </w:rPr>
        <w:t>МБТ</w:t>
      </w:r>
      <w:r w:rsidRPr="00536A22">
        <w:rPr>
          <w:rFonts w:ascii="Times New Roman" w:hAnsi="Times New Roman" w:cs="Times New Roman"/>
          <w:sz w:val="24"/>
          <w:szCs w:val="24"/>
        </w:rPr>
        <w:t xml:space="preserve"> 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A22">
        <w:rPr>
          <w:rFonts w:ascii="Times New Roman" w:hAnsi="Times New Roman" w:cs="Times New Roman"/>
          <w:sz w:val="24"/>
          <w:szCs w:val="24"/>
        </w:rPr>
        <w:t>«Мирнинский район» РС(Я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6A22">
        <w:rPr>
          <w:rFonts w:ascii="Times New Roman" w:hAnsi="Times New Roman" w:cs="Times New Roman"/>
          <w:sz w:val="24"/>
          <w:szCs w:val="24"/>
        </w:rPr>
        <w:t xml:space="preserve"> </w:t>
      </w:r>
      <w:r w:rsidRPr="00E00CEE">
        <w:rPr>
          <w:rFonts w:ascii="Times New Roman" w:hAnsi="Times New Roman" w:cs="Times New Roman"/>
          <w:sz w:val="24"/>
          <w:szCs w:val="24"/>
        </w:rPr>
        <w:t xml:space="preserve">– </w:t>
      </w:r>
      <w:r w:rsidR="00F6234E">
        <w:rPr>
          <w:rFonts w:ascii="Times New Roman" w:hAnsi="Times New Roman" w:cs="Times New Roman"/>
          <w:sz w:val="24"/>
          <w:szCs w:val="24"/>
        </w:rPr>
        <w:t>940 000,00</w:t>
      </w:r>
      <w:r w:rsidRPr="00E00CEE">
        <w:rPr>
          <w:rFonts w:ascii="Times New Roman" w:hAnsi="Times New Roman" w:cs="Times New Roman"/>
          <w:sz w:val="24"/>
          <w:szCs w:val="24"/>
        </w:rPr>
        <w:t xml:space="preserve"> руб., средства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поселения </w:t>
      </w:r>
      <w:r w:rsidRPr="00E00CEE">
        <w:rPr>
          <w:rFonts w:ascii="Times New Roman" w:hAnsi="Times New Roman" w:cs="Times New Roman"/>
          <w:sz w:val="24"/>
          <w:szCs w:val="24"/>
        </w:rPr>
        <w:t xml:space="preserve">– </w:t>
      </w:r>
      <w:r w:rsidR="00F6234E">
        <w:rPr>
          <w:rFonts w:ascii="Times New Roman" w:hAnsi="Times New Roman" w:cs="Times New Roman"/>
          <w:sz w:val="24"/>
          <w:szCs w:val="24"/>
        </w:rPr>
        <w:t xml:space="preserve">940 000,00 </w:t>
      </w:r>
      <w:r w:rsidRPr="00E00CEE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B111A6" w:rsidRDefault="00B111A6" w:rsidP="00B111A6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выполнены, </w:t>
      </w:r>
      <w:r w:rsidR="00B86B61">
        <w:rPr>
          <w:rFonts w:ascii="Times New Roman" w:hAnsi="Times New Roman" w:cs="Times New Roman"/>
          <w:sz w:val="24"/>
          <w:szCs w:val="24"/>
        </w:rPr>
        <w:t xml:space="preserve">оплата произведена </w:t>
      </w:r>
      <w:r w:rsidR="00F6234E">
        <w:rPr>
          <w:rFonts w:ascii="Times New Roman" w:hAnsi="Times New Roman" w:cs="Times New Roman"/>
          <w:sz w:val="24"/>
          <w:szCs w:val="24"/>
        </w:rPr>
        <w:t>16.07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p w:rsidR="00B111A6" w:rsidRDefault="00B111A6" w:rsidP="00B111A6">
      <w:pPr>
        <w:tabs>
          <w:tab w:val="left" w:pos="709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38C" w:rsidRDefault="00E158FA" w:rsidP="00B86B61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B07">
        <w:rPr>
          <w:rFonts w:ascii="Times New Roman" w:hAnsi="Times New Roman" w:cs="Times New Roman"/>
          <w:b/>
          <w:sz w:val="24"/>
          <w:szCs w:val="24"/>
        </w:rPr>
        <w:t>2</w:t>
      </w:r>
      <w:r w:rsidR="00BD584D" w:rsidRPr="008C1B07">
        <w:rPr>
          <w:rFonts w:ascii="Times New Roman" w:hAnsi="Times New Roman" w:cs="Times New Roman"/>
          <w:b/>
          <w:sz w:val="24"/>
          <w:szCs w:val="24"/>
        </w:rPr>
        <w:t>.</w:t>
      </w:r>
      <w:r w:rsidR="00BD584D" w:rsidRPr="008C1B07">
        <w:rPr>
          <w:rFonts w:ascii="Times New Roman" w:hAnsi="Times New Roman" w:cs="Times New Roman"/>
          <w:sz w:val="24"/>
          <w:szCs w:val="24"/>
        </w:rPr>
        <w:t xml:space="preserve"> </w:t>
      </w:r>
      <w:r w:rsidR="00EB5841" w:rsidRPr="0093132D">
        <w:rPr>
          <w:rFonts w:ascii="Times New Roman" w:hAnsi="Times New Roman" w:cs="Times New Roman"/>
          <w:b/>
          <w:sz w:val="24"/>
          <w:szCs w:val="24"/>
        </w:rPr>
        <w:t xml:space="preserve">Подготовка проектной документации по компактной жилой застройке (для сельских поселений: с. Арылах) </w:t>
      </w:r>
      <w:r w:rsidR="0007038C" w:rsidRPr="0093132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11E5E" w:rsidRPr="00611E5E">
        <w:rPr>
          <w:rFonts w:ascii="Times New Roman" w:hAnsi="Times New Roman" w:cs="Times New Roman"/>
          <w:b/>
          <w:sz w:val="24"/>
          <w:szCs w:val="24"/>
        </w:rPr>
        <w:t>3</w:t>
      </w:r>
      <w:r w:rsidR="00611E5E">
        <w:rPr>
          <w:rFonts w:ascii="Times New Roman" w:hAnsi="Times New Roman" w:cs="Times New Roman"/>
          <w:b/>
          <w:sz w:val="24"/>
          <w:szCs w:val="24"/>
        </w:rPr>
        <w:t> </w:t>
      </w:r>
      <w:r w:rsidR="00611E5E" w:rsidRPr="00611E5E">
        <w:rPr>
          <w:rFonts w:ascii="Times New Roman" w:hAnsi="Times New Roman" w:cs="Times New Roman"/>
          <w:b/>
          <w:sz w:val="24"/>
          <w:szCs w:val="24"/>
        </w:rPr>
        <w:t>866</w:t>
      </w:r>
      <w:r w:rsidR="00611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E5E" w:rsidRPr="00611E5E">
        <w:rPr>
          <w:rFonts w:ascii="Times New Roman" w:hAnsi="Times New Roman" w:cs="Times New Roman"/>
          <w:b/>
          <w:sz w:val="24"/>
          <w:szCs w:val="24"/>
        </w:rPr>
        <w:t>666,66</w:t>
      </w:r>
      <w:r w:rsidR="00EB5841" w:rsidRPr="0093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B61">
        <w:rPr>
          <w:rFonts w:ascii="Times New Roman" w:hAnsi="Times New Roman" w:cs="Times New Roman"/>
          <w:b/>
          <w:sz w:val="24"/>
          <w:szCs w:val="24"/>
        </w:rPr>
        <w:t>руб.</w:t>
      </w:r>
      <w:r w:rsidR="00B86B61" w:rsidRPr="00B86B61">
        <w:rPr>
          <w:rFonts w:ascii="Times New Roman" w:hAnsi="Times New Roman" w:cs="Times New Roman"/>
          <w:sz w:val="24"/>
          <w:szCs w:val="24"/>
        </w:rPr>
        <w:t xml:space="preserve">, в т.ч. </w:t>
      </w:r>
      <w:r w:rsidR="00B86B61">
        <w:rPr>
          <w:rFonts w:ascii="Times New Roman" w:hAnsi="Times New Roman" w:cs="Times New Roman"/>
          <w:sz w:val="24"/>
          <w:szCs w:val="24"/>
        </w:rPr>
        <w:t xml:space="preserve">МБТ МР «Мирнинский район» РС(Я) - </w:t>
      </w:r>
      <w:r w:rsidR="00B86B61" w:rsidRPr="00B86B61">
        <w:rPr>
          <w:rFonts w:ascii="Times New Roman" w:hAnsi="Times New Roman" w:cs="Times New Roman"/>
          <w:sz w:val="24"/>
          <w:szCs w:val="24"/>
        </w:rPr>
        <w:t>3 866 666,66 руб.</w:t>
      </w:r>
    </w:p>
    <w:p w:rsidR="003E1D58" w:rsidRDefault="00B86B61" w:rsidP="007E55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аукционных процедур был подготовлен проект тех</w:t>
      </w:r>
      <w:r w:rsidR="003E1D58">
        <w:rPr>
          <w:rFonts w:ascii="Times New Roman" w:hAnsi="Times New Roman" w:cs="Times New Roman"/>
          <w:sz w:val="24"/>
          <w:szCs w:val="24"/>
        </w:rPr>
        <w:t>нического задания и направлен 06</w:t>
      </w:r>
      <w:r>
        <w:rPr>
          <w:rFonts w:ascii="Times New Roman" w:hAnsi="Times New Roman" w:cs="Times New Roman"/>
          <w:sz w:val="24"/>
          <w:szCs w:val="24"/>
        </w:rPr>
        <w:t xml:space="preserve">.05.2025 </w:t>
      </w:r>
      <w:r w:rsidR="003E1D58">
        <w:rPr>
          <w:rFonts w:ascii="Times New Roman" w:hAnsi="Times New Roman" w:cs="Times New Roman"/>
          <w:sz w:val="24"/>
          <w:szCs w:val="24"/>
        </w:rPr>
        <w:t xml:space="preserve">(дополнительно </w:t>
      </w:r>
      <w:r w:rsidR="00A8588F">
        <w:rPr>
          <w:rFonts w:ascii="Times New Roman" w:hAnsi="Times New Roman" w:cs="Times New Roman"/>
          <w:sz w:val="24"/>
          <w:szCs w:val="24"/>
        </w:rPr>
        <w:t>продублирован</w:t>
      </w:r>
      <w:r w:rsidR="003E1D58">
        <w:rPr>
          <w:rFonts w:ascii="Times New Roman" w:hAnsi="Times New Roman" w:cs="Times New Roman"/>
          <w:sz w:val="24"/>
          <w:szCs w:val="24"/>
        </w:rPr>
        <w:t xml:space="preserve"> 24.06.2025) </w:t>
      </w:r>
      <w:r>
        <w:rPr>
          <w:rFonts w:ascii="Times New Roman" w:hAnsi="Times New Roman" w:cs="Times New Roman"/>
          <w:sz w:val="24"/>
          <w:szCs w:val="24"/>
        </w:rPr>
        <w:t xml:space="preserve">в МКУ «КСУ» для внесения требований по </w:t>
      </w:r>
      <w:r w:rsidR="00A8588F">
        <w:rPr>
          <w:rFonts w:ascii="Times New Roman" w:hAnsi="Times New Roman" w:cs="Times New Roman"/>
          <w:sz w:val="24"/>
          <w:szCs w:val="24"/>
        </w:rPr>
        <w:t xml:space="preserve">специальным </w:t>
      </w:r>
      <w:r>
        <w:rPr>
          <w:rFonts w:ascii="Times New Roman" w:hAnsi="Times New Roman" w:cs="Times New Roman"/>
          <w:sz w:val="24"/>
          <w:szCs w:val="24"/>
        </w:rPr>
        <w:t>техническ</w:t>
      </w:r>
      <w:r w:rsidR="00A8588F">
        <w:rPr>
          <w:rFonts w:ascii="Times New Roman" w:hAnsi="Times New Roman" w:cs="Times New Roman"/>
          <w:sz w:val="24"/>
          <w:szCs w:val="24"/>
        </w:rPr>
        <w:t>им частям</w:t>
      </w:r>
      <w:r>
        <w:rPr>
          <w:rFonts w:ascii="Times New Roman" w:hAnsi="Times New Roman" w:cs="Times New Roman"/>
          <w:sz w:val="24"/>
          <w:szCs w:val="24"/>
        </w:rPr>
        <w:t xml:space="preserve"> задания. </w:t>
      </w:r>
    </w:p>
    <w:p w:rsidR="00B86B61" w:rsidRDefault="00B86B61" w:rsidP="007E55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Доработанный </w:t>
      </w:r>
      <w:r w:rsidR="003E1D58">
        <w:rPr>
          <w:rFonts w:ascii="Times New Roman" w:hAnsi="Times New Roman" w:cs="Times New Roman"/>
          <w:sz w:val="24"/>
          <w:szCs w:val="24"/>
        </w:rPr>
        <w:t xml:space="preserve">МКУ «КСУ» </w:t>
      </w:r>
      <w:r>
        <w:rPr>
          <w:rFonts w:ascii="Times New Roman" w:hAnsi="Times New Roman" w:cs="Times New Roman"/>
          <w:sz w:val="24"/>
          <w:szCs w:val="24"/>
        </w:rPr>
        <w:t xml:space="preserve">проект технического задания был представлен </w:t>
      </w:r>
      <w:r w:rsidR="003E1D58">
        <w:rPr>
          <w:rFonts w:ascii="Times New Roman" w:hAnsi="Times New Roman" w:cs="Times New Roman"/>
          <w:sz w:val="24"/>
          <w:szCs w:val="24"/>
        </w:rPr>
        <w:t xml:space="preserve">ими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3E1D58">
        <w:rPr>
          <w:rFonts w:ascii="Times New Roman" w:hAnsi="Times New Roman" w:cs="Times New Roman"/>
          <w:sz w:val="24"/>
          <w:szCs w:val="24"/>
        </w:rPr>
        <w:t xml:space="preserve"> 19.08.2025</w:t>
      </w:r>
      <w:r>
        <w:rPr>
          <w:rFonts w:ascii="Times New Roman" w:hAnsi="Times New Roman" w:cs="Times New Roman"/>
          <w:sz w:val="24"/>
          <w:szCs w:val="24"/>
        </w:rPr>
        <w:t>. При этом было предложено внести изме</w:t>
      </w:r>
      <w:r w:rsidR="003E1D58">
        <w:rPr>
          <w:rFonts w:ascii="Times New Roman" w:hAnsi="Times New Roman" w:cs="Times New Roman"/>
          <w:sz w:val="24"/>
          <w:szCs w:val="24"/>
        </w:rPr>
        <w:t>нение в наименование, изменив его с «Компактная жилая застройка в с. Арылах» на «Строительство улично-дорожной сети в компактной жилой застройке в с. Арылах»</w:t>
      </w:r>
      <w:r w:rsidR="00A8588F">
        <w:rPr>
          <w:rFonts w:ascii="Times New Roman" w:hAnsi="Times New Roman" w:cs="Times New Roman"/>
          <w:sz w:val="24"/>
          <w:szCs w:val="24"/>
        </w:rPr>
        <w:t xml:space="preserve"> для исключения препятствий при прохождении государственной экспертизы проекта.</w:t>
      </w:r>
    </w:p>
    <w:p w:rsidR="00A8588F" w:rsidRDefault="003E1D58" w:rsidP="007E55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14.10.2025 </w:t>
      </w:r>
      <w:r w:rsidR="00A8588F"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8588F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) «Чуонинский наслег</w:t>
      </w:r>
      <w:r w:rsidR="00A8588F">
        <w:rPr>
          <w:rFonts w:ascii="Times New Roman" w:hAnsi="Times New Roman" w:cs="Times New Roman"/>
          <w:sz w:val="24"/>
          <w:szCs w:val="24"/>
        </w:rPr>
        <w:t xml:space="preserve">» МР «Мирнинский район» РС(Я) направили новую заявку на выделение финансовых средств с измененным наименованием проектно-сметной документации и с периодом финансирования – по декабрь 2026 года. </w:t>
      </w:r>
      <w:r w:rsidR="007E5537">
        <w:rPr>
          <w:rFonts w:ascii="Times New Roman" w:hAnsi="Times New Roman" w:cs="Times New Roman"/>
          <w:sz w:val="24"/>
          <w:szCs w:val="24"/>
        </w:rPr>
        <w:t xml:space="preserve">УАиГ 23.10.2025 подготовили соответствующее заключение по ней. </w:t>
      </w:r>
      <w:r w:rsidR="00A8588F">
        <w:rPr>
          <w:rFonts w:ascii="Times New Roman" w:hAnsi="Times New Roman" w:cs="Times New Roman"/>
          <w:sz w:val="24"/>
          <w:szCs w:val="24"/>
        </w:rPr>
        <w:t xml:space="preserve">Однако, заявка </w:t>
      </w:r>
      <w:r w:rsidR="007E5537">
        <w:rPr>
          <w:rFonts w:ascii="Times New Roman" w:hAnsi="Times New Roman" w:cs="Times New Roman"/>
          <w:sz w:val="24"/>
          <w:szCs w:val="24"/>
        </w:rPr>
        <w:t>с переносом средств на 2026 год о</w:t>
      </w:r>
      <w:r w:rsidR="00A8588F">
        <w:rPr>
          <w:rFonts w:ascii="Times New Roman" w:hAnsi="Times New Roman" w:cs="Times New Roman"/>
          <w:sz w:val="24"/>
          <w:szCs w:val="24"/>
        </w:rPr>
        <w:t>добрена не была ввиду ограниченности бюджета</w:t>
      </w:r>
      <w:r w:rsidR="007E5537">
        <w:rPr>
          <w:rFonts w:ascii="Times New Roman" w:hAnsi="Times New Roman" w:cs="Times New Roman"/>
          <w:sz w:val="24"/>
          <w:szCs w:val="24"/>
        </w:rPr>
        <w:t>.</w:t>
      </w:r>
    </w:p>
    <w:p w:rsidR="00A8588F" w:rsidRDefault="00A8588F" w:rsidP="007E55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контракт до конца года заключен не был. </w:t>
      </w:r>
    </w:p>
    <w:p w:rsidR="007E5537" w:rsidRDefault="007E5537" w:rsidP="007E55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537">
        <w:rPr>
          <w:rFonts w:ascii="Times New Roman" w:hAnsi="Times New Roman" w:cs="Times New Roman"/>
          <w:sz w:val="24"/>
          <w:szCs w:val="24"/>
        </w:rPr>
        <w:t>Мероприятие не выполнено.</w:t>
      </w:r>
    </w:p>
    <w:p w:rsidR="003E1D58" w:rsidRDefault="00A8588F" w:rsidP="00A8588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A7">
        <w:rPr>
          <w:rFonts w:ascii="Times New Roman" w:hAnsi="Times New Roman" w:cs="Times New Roman"/>
          <w:sz w:val="24"/>
          <w:szCs w:val="24"/>
        </w:rPr>
        <w:t>Соглашение о расторжении соглашения о передаче от М</w:t>
      </w:r>
      <w:r w:rsidR="00FA4FA7" w:rsidRPr="00FA4FA7">
        <w:rPr>
          <w:rFonts w:ascii="Times New Roman" w:hAnsi="Times New Roman" w:cs="Times New Roman"/>
          <w:sz w:val="24"/>
          <w:szCs w:val="24"/>
        </w:rPr>
        <w:t>Р</w:t>
      </w:r>
      <w:r w:rsidRPr="00FA4FA7">
        <w:rPr>
          <w:rFonts w:ascii="Times New Roman" w:hAnsi="Times New Roman" w:cs="Times New Roman"/>
          <w:sz w:val="24"/>
          <w:szCs w:val="24"/>
        </w:rPr>
        <w:t xml:space="preserve"> «Мирнинский район» РС(Я) финансовых средств в виде иных межбюджетных трансфертов на разработку ПСД «Комплексная жилая застройка в с. Арылах» заключено не было.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4F19" w:rsidRPr="0093132D" w:rsidRDefault="00384F19" w:rsidP="0093132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073" w:rsidRPr="00EB5841" w:rsidRDefault="002E0D1F" w:rsidP="00566A2C">
      <w:pPr>
        <w:pStyle w:val="a3"/>
        <w:tabs>
          <w:tab w:val="left" w:pos="1395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E4124" w:rsidRPr="00EB5841">
        <w:rPr>
          <w:b/>
          <w:sz w:val="24"/>
          <w:szCs w:val="24"/>
        </w:rPr>
        <w:t>.</w:t>
      </w:r>
      <w:r w:rsidR="005D5073" w:rsidRPr="00EB5841">
        <w:rPr>
          <w:b/>
          <w:sz w:val="24"/>
          <w:szCs w:val="24"/>
        </w:rPr>
        <w:t xml:space="preserve"> </w:t>
      </w:r>
      <w:r w:rsidR="00EB5841" w:rsidRPr="00EB5841">
        <w:rPr>
          <w:b/>
          <w:sz w:val="24"/>
          <w:szCs w:val="24"/>
        </w:rPr>
        <w:t xml:space="preserve">Предоставление субсидий на строительство или реконструкцию </w:t>
      </w:r>
      <w:r w:rsidR="00EB5841">
        <w:rPr>
          <w:b/>
          <w:sz w:val="24"/>
          <w:szCs w:val="24"/>
        </w:rPr>
        <w:t>и</w:t>
      </w:r>
      <w:r w:rsidR="00EB5841" w:rsidRPr="00EB5841">
        <w:rPr>
          <w:b/>
          <w:sz w:val="24"/>
          <w:szCs w:val="24"/>
        </w:rPr>
        <w:t xml:space="preserve">ндивидуального жилого дома </w:t>
      </w:r>
      <w:r w:rsidR="005D5073" w:rsidRPr="00EB5841">
        <w:rPr>
          <w:b/>
          <w:sz w:val="24"/>
          <w:szCs w:val="24"/>
        </w:rPr>
        <w:t xml:space="preserve">– </w:t>
      </w:r>
      <w:r w:rsidR="00A178BB">
        <w:rPr>
          <w:b/>
          <w:sz w:val="24"/>
          <w:szCs w:val="24"/>
        </w:rPr>
        <w:t>3 450 000</w:t>
      </w:r>
      <w:r w:rsidR="00EB5841" w:rsidRPr="00EB5841">
        <w:rPr>
          <w:b/>
          <w:sz w:val="24"/>
          <w:szCs w:val="24"/>
        </w:rPr>
        <w:t>,00</w:t>
      </w:r>
      <w:r w:rsidR="00EB5841">
        <w:rPr>
          <w:b/>
          <w:sz w:val="24"/>
          <w:szCs w:val="24"/>
        </w:rPr>
        <w:t xml:space="preserve"> </w:t>
      </w:r>
      <w:r w:rsidR="005D5073" w:rsidRPr="00EB5841">
        <w:rPr>
          <w:b/>
          <w:sz w:val="24"/>
          <w:szCs w:val="24"/>
        </w:rPr>
        <w:t>руб.</w:t>
      </w:r>
    </w:p>
    <w:p w:rsidR="00510EA0" w:rsidRDefault="00510EA0" w:rsidP="00566A2C">
      <w:pPr>
        <w:pStyle w:val="a3"/>
        <w:tabs>
          <w:tab w:val="left" w:pos="13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выполнено с полным освоением средств.</w:t>
      </w:r>
    </w:p>
    <w:p w:rsidR="00510EA0" w:rsidRDefault="00510EA0" w:rsidP="00566A2C">
      <w:pPr>
        <w:pStyle w:val="a3"/>
        <w:tabs>
          <w:tab w:val="left" w:pos="13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Предоставлены 7 субсидий гражданам, в т</w:t>
      </w:r>
      <w:r w:rsidR="00F030A5">
        <w:rPr>
          <w:sz w:val="24"/>
          <w:szCs w:val="24"/>
        </w:rPr>
        <w:t>.</w:t>
      </w:r>
      <w:r>
        <w:rPr>
          <w:sz w:val="24"/>
          <w:szCs w:val="24"/>
        </w:rPr>
        <w:t xml:space="preserve"> ч</w:t>
      </w:r>
      <w:r w:rsidR="00F030A5">
        <w:rPr>
          <w:sz w:val="24"/>
          <w:szCs w:val="24"/>
        </w:rPr>
        <w:t>.</w:t>
      </w:r>
      <w:r>
        <w:rPr>
          <w:sz w:val="24"/>
          <w:szCs w:val="24"/>
        </w:rPr>
        <w:t>:</w:t>
      </w:r>
    </w:p>
    <w:p w:rsidR="00510EA0" w:rsidRDefault="00510EA0" w:rsidP="00566A2C">
      <w:pPr>
        <w:pStyle w:val="a3"/>
        <w:tabs>
          <w:tab w:val="left" w:pos="13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</w:t>
      </w:r>
      <w:r w:rsidR="00254CB2">
        <w:rPr>
          <w:sz w:val="24"/>
          <w:szCs w:val="24"/>
        </w:rPr>
        <w:t>дна</w:t>
      </w:r>
      <w:r w:rsidR="00A12601" w:rsidRPr="00A12601">
        <w:rPr>
          <w:sz w:val="24"/>
          <w:szCs w:val="24"/>
        </w:rPr>
        <w:t xml:space="preserve"> субсиди</w:t>
      </w:r>
      <w:r w:rsidR="00254CB2">
        <w:rPr>
          <w:sz w:val="24"/>
          <w:szCs w:val="24"/>
        </w:rPr>
        <w:t>я</w:t>
      </w:r>
      <w:r w:rsidR="00A12601" w:rsidRPr="00A12601">
        <w:rPr>
          <w:sz w:val="24"/>
          <w:szCs w:val="24"/>
        </w:rPr>
        <w:t xml:space="preserve"> на возмещение затрат по строительству индивидуальн</w:t>
      </w:r>
      <w:r w:rsidR="00254CB2">
        <w:rPr>
          <w:sz w:val="24"/>
          <w:szCs w:val="24"/>
        </w:rPr>
        <w:t>ого</w:t>
      </w:r>
      <w:r w:rsidR="00A12601" w:rsidRPr="00A12601">
        <w:rPr>
          <w:sz w:val="24"/>
          <w:szCs w:val="24"/>
        </w:rPr>
        <w:t xml:space="preserve"> жил</w:t>
      </w:r>
      <w:r w:rsidR="00254CB2">
        <w:rPr>
          <w:sz w:val="24"/>
          <w:szCs w:val="24"/>
        </w:rPr>
        <w:t>ого</w:t>
      </w:r>
      <w:r w:rsidR="00A12601" w:rsidRPr="00A12601">
        <w:rPr>
          <w:sz w:val="24"/>
          <w:szCs w:val="24"/>
        </w:rPr>
        <w:t xml:space="preserve"> дом</w:t>
      </w:r>
      <w:r w:rsidR="00254CB2">
        <w:rPr>
          <w:sz w:val="24"/>
          <w:szCs w:val="24"/>
        </w:rPr>
        <w:t>а</w:t>
      </w:r>
      <w:r w:rsidR="00A12601" w:rsidRPr="00A12601">
        <w:rPr>
          <w:sz w:val="24"/>
          <w:szCs w:val="24"/>
        </w:rPr>
        <w:t xml:space="preserve"> в </w:t>
      </w:r>
      <w:r w:rsidR="00254CB2" w:rsidRPr="00254CB2">
        <w:rPr>
          <w:sz w:val="24"/>
          <w:szCs w:val="24"/>
        </w:rPr>
        <w:t xml:space="preserve">с. Тас-Юрях </w:t>
      </w:r>
      <w:r w:rsidR="00A12601" w:rsidRPr="00A12601">
        <w:rPr>
          <w:sz w:val="24"/>
          <w:szCs w:val="24"/>
        </w:rPr>
        <w:t xml:space="preserve">в размере – </w:t>
      </w:r>
      <w:r w:rsidR="00254CB2">
        <w:rPr>
          <w:sz w:val="24"/>
          <w:szCs w:val="24"/>
        </w:rPr>
        <w:t>6</w:t>
      </w:r>
      <w:r w:rsidR="00A12601" w:rsidRPr="00A12601">
        <w:rPr>
          <w:sz w:val="24"/>
          <w:szCs w:val="24"/>
        </w:rPr>
        <w:t>50 тысяч руб</w:t>
      </w:r>
      <w:r>
        <w:rPr>
          <w:sz w:val="24"/>
          <w:szCs w:val="24"/>
        </w:rPr>
        <w:t>.;</w:t>
      </w:r>
    </w:p>
    <w:p w:rsidR="00A12601" w:rsidRDefault="00510EA0" w:rsidP="00566A2C">
      <w:pPr>
        <w:pStyle w:val="a3"/>
        <w:tabs>
          <w:tab w:val="left" w:pos="139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CD213A">
        <w:rPr>
          <w:sz w:val="24"/>
          <w:szCs w:val="24"/>
        </w:rPr>
        <w:t xml:space="preserve"> </w:t>
      </w:r>
      <w:r w:rsidR="00CD213A" w:rsidRPr="00CD213A">
        <w:rPr>
          <w:sz w:val="24"/>
          <w:szCs w:val="24"/>
        </w:rPr>
        <w:t>шесть субсидий на финансовое обеспечение индивидуального жилищного строительства на общую сумму 2 800 000,00 руб. (трём жителям с. Арылах и трём жителям с. Тас-Юрях).</w:t>
      </w:r>
    </w:p>
    <w:p w:rsidR="00CD213A" w:rsidRDefault="00CD213A" w:rsidP="00566A2C">
      <w:pPr>
        <w:pStyle w:val="a3"/>
        <w:tabs>
          <w:tab w:val="left" w:pos="1395"/>
        </w:tabs>
        <w:ind w:left="0" w:firstLine="709"/>
        <w:jc w:val="both"/>
        <w:rPr>
          <w:b/>
          <w:sz w:val="24"/>
          <w:szCs w:val="24"/>
        </w:rPr>
      </w:pPr>
    </w:p>
    <w:p w:rsidR="0007038C" w:rsidRPr="003A139C" w:rsidRDefault="002E0D1F" w:rsidP="00566A2C">
      <w:pPr>
        <w:pStyle w:val="a3"/>
        <w:tabs>
          <w:tab w:val="left" w:pos="1395"/>
        </w:tabs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7038C" w:rsidRPr="009C746B">
        <w:rPr>
          <w:b/>
          <w:sz w:val="24"/>
          <w:szCs w:val="24"/>
        </w:rPr>
        <w:t xml:space="preserve">. </w:t>
      </w:r>
      <w:r w:rsidR="003A139C" w:rsidRPr="003A139C">
        <w:rPr>
          <w:b/>
          <w:sz w:val="24"/>
          <w:szCs w:val="24"/>
        </w:rPr>
        <w:t xml:space="preserve">Проведение организационно-технических мероприятий по реализации отдельных полномочий поселений района по решению вопросов местного значения в области градостроительной деятельности и в области создания условий для жилищного </w:t>
      </w:r>
      <w:r w:rsidR="003A139C" w:rsidRPr="00566A2C">
        <w:rPr>
          <w:b/>
          <w:sz w:val="24"/>
          <w:szCs w:val="24"/>
        </w:rPr>
        <w:t>строительства</w:t>
      </w:r>
      <w:r w:rsidR="007F6395" w:rsidRPr="00566A2C">
        <w:rPr>
          <w:b/>
          <w:sz w:val="24"/>
          <w:szCs w:val="24"/>
        </w:rPr>
        <w:t xml:space="preserve"> </w:t>
      </w:r>
      <w:r w:rsidR="0007038C" w:rsidRPr="00566A2C">
        <w:rPr>
          <w:b/>
          <w:sz w:val="24"/>
          <w:szCs w:val="24"/>
        </w:rPr>
        <w:t>–</w:t>
      </w:r>
      <w:r w:rsidR="00800B4A" w:rsidRPr="00566A2C">
        <w:rPr>
          <w:b/>
          <w:sz w:val="24"/>
          <w:szCs w:val="24"/>
        </w:rPr>
        <w:t xml:space="preserve"> </w:t>
      </w:r>
      <w:r w:rsidR="003A139C" w:rsidRPr="00566A2C">
        <w:rPr>
          <w:b/>
          <w:sz w:val="24"/>
          <w:szCs w:val="24"/>
        </w:rPr>
        <w:t>1 921 398,76</w:t>
      </w:r>
      <w:r w:rsidR="00D14E81" w:rsidRPr="00566A2C">
        <w:rPr>
          <w:b/>
          <w:sz w:val="24"/>
          <w:szCs w:val="24"/>
        </w:rPr>
        <w:t xml:space="preserve"> </w:t>
      </w:r>
      <w:r w:rsidR="0007038C" w:rsidRPr="00566A2C">
        <w:rPr>
          <w:b/>
          <w:sz w:val="24"/>
          <w:szCs w:val="24"/>
        </w:rPr>
        <w:t>руб.</w:t>
      </w:r>
    </w:p>
    <w:p w:rsidR="00D77999" w:rsidRDefault="0007038C" w:rsidP="00566A2C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  <w:r w:rsidRPr="001C2886">
        <w:rPr>
          <w:sz w:val="24"/>
          <w:szCs w:val="24"/>
        </w:rPr>
        <w:t xml:space="preserve">Полномочия по решению вопросов местного значения в области градостроительной деятельности </w:t>
      </w:r>
      <w:r w:rsidR="003D157B">
        <w:rPr>
          <w:sz w:val="24"/>
          <w:szCs w:val="24"/>
        </w:rPr>
        <w:t xml:space="preserve">по соглашениям с поселениями Мирнинского района (кроме МО «Город Мирный» и МО «Поселок Айхал») </w:t>
      </w:r>
      <w:r w:rsidRPr="001C2886">
        <w:rPr>
          <w:sz w:val="24"/>
          <w:szCs w:val="24"/>
        </w:rPr>
        <w:t>исполняются в полном объеме</w:t>
      </w:r>
      <w:r w:rsidR="00D77999">
        <w:rPr>
          <w:sz w:val="24"/>
          <w:szCs w:val="24"/>
        </w:rPr>
        <w:t xml:space="preserve">. </w:t>
      </w:r>
    </w:p>
    <w:p w:rsidR="005F26BC" w:rsidRDefault="00686732" w:rsidP="00566A2C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Освоение средств выполнено в полном объеме. </w:t>
      </w:r>
    </w:p>
    <w:p w:rsidR="00CD1043" w:rsidRDefault="00CD1043" w:rsidP="001A5EB3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</w:p>
    <w:p w:rsidR="0007038C" w:rsidRPr="0007038C" w:rsidRDefault="005F26BC" w:rsidP="001A5EB3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  <w:r w:rsidRPr="005F26BC">
        <w:rPr>
          <w:sz w:val="24"/>
          <w:szCs w:val="24"/>
        </w:rPr>
        <w:t xml:space="preserve">Во исполнение решений сессий Мирнинского районного Совета депутатов суммы финансирования и количество мероприятий муниципальной программы в течение года редактировались.        </w:t>
      </w:r>
      <w:r w:rsidR="0007038C" w:rsidRPr="0007038C">
        <w:rPr>
          <w:sz w:val="24"/>
          <w:szCs w:val="24"/>
        </w:rPr>
        <w:tab/>
      </w:r>
    </w:p>
    <w:p w:rsidR="005A6BD9" w:rsidRDefault="005A6BD9" w:rsidP="001C2886">
      <w:pPr>
        <w:pStyle w:val="a3"/>
        <w:ind w:left="0"/>
        <w:jc w:val="both"/>
        <w:rPr>
          <w:sz w:val="24"/>
          <w:szCs w:val="24"/>
        </w:rPr>
      </w:pPr>
    </w:p>
    <w:p w:rsidR="005A6BD9" w:rsidRDefault="001D42F4" w:rsidP="001D42F4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1604DA" w:rsidRDefault="001604DA" w:rsidP="001604DA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361" w:rsidRDefault="001D4361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A55846" w:rsidRDefault="00A5584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</w:p>
    <w:p w:rsidR="00787661" w:rsidRPr="007319D8" w:rsidRDefault="001C2886" w:rsidP="001D4361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</w:rPr>
      </w:pPr>
      <w:r w:rsidRPr="007319D8">
        <w:rPr>
          <w:rFonts w:ascii="Times New Roman" w:hAnsi="Times New Roman" w:cs="Times New Roman"/>
          <w:b/>
        </w:rPr>
        <w:t>Раздел 2.</w:t>
      </w:r>
    </w:p>
    <w:p w:rsidR="001C2886" w:rsidRPr="007319D8" w:rsidRDefault="000E32D6" w:rsidP="006875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2"/>
          <w:szCs w:val="22"/>
        </w:rPr>
      </w:pPr>
      <w:r w:rsidRPr="007319D8">
        <w:rPr>
          <w:b/>
          <w:sz w:val="22"/>
          <w:szCs w:val="22"/>
        </w:rPr>
        <w:t>Сведения о внесенных изменениях</w:t>
      </w:r>
    </w:p>
    <w:p w:rsidR="00787661" w:rsidRPr="001C2886" w:rsidRDefault="00787661" w:rsidP="006875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3990"/>
        <w:gridCol w:w="5529"/>
      </w:tblGrid>
      <w:tr w:rsidR="001C2886" w:rsidRPr="00687502" w:rsidTr="002D6822">
        <w:trPr>
          <w:trHeight w:val="700"/>
        </w:trPr>
        <w:tc>
          <w:tcPr>
            <w:tcW w:w="717" w:type="dxa"/>
            <w:vAlign w:val="center"/>
          </w:tcPr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90" w:type="dxa"/>
            <w:vAlign w:val="center"/>
          </w:tcPr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правовых актов о внесении изменений и дополнений</w:t>
            </w:r>
          </w:p>
        </w:tc>
        <w:tc>
          <w:tcPr>
            <w:tcW w:w="5529" w:type="dxa"/>
          </w:tcPr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причин необходимости внесения изменений и дополнений</w:t>
            </w:r>
          </w:p>
        </w:tc>
      </w:tr>
      <w:tr w:rsidR="001C2886" w:rsidRPr="00687502" w:rsidTr="002D6822">
        <w:trPr>
          <w:trHeight w:val="2249"/>
        </w:trPr>
        <w:tc>
          <w:tcPr>
            <w:tcW w:w="717" w:type="dxa"/>
          </w:tcPr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90" w:type="dxa"/>
          </w:tcPr>
          <w:p w:rsidR="001C2886" w:rsidRPr="00D77AA9" w:rsidRDefault="00042CAB" w:rsidP="00D77AA9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8565CC">
              <w:rPr>
                <w:rFonts w:ascii="Times New Roman" w:hAnsi="Times New Roman" w:cs="Times New Roman"/>
                <w:sz w:val="20"/>
                <w:szCs w:val="20"/>
              </w:rPr>
              <w:t xml:space="preserve">районной Администрации </w:t>
            </w:r>
            <w:r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713D7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34603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77AA9" w:rsidRPr="00D77A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4603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13D7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34603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13D7C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  <w:r w:rsidR="00997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970D8"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в </w:t>
            </w:r>
            <w:r w:rsidR="00D77AA9">
              <w:rPr>
                <w:rFonts w:ascii="Times New Roman" w:hAnsi="Times New Roman" w:cs="Times New Roman"/>
                <w:sz w:val="20"/>
                <w:szCs w:val="20"/>
              </w:rPr>
              <w:t>муниципальную программу муниципального образования «Мирнинский район» Республики Саха (Якутия) «Реализация градостроительной политики» на 2024-2028 годы</w:t>
            </w:r>
          </w:p>
          <w:p w:rsidR="001C2886" w:rsidRPr="00687502" w:rsidRDefault="001C2886" w:rsidP="005D50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529" w:type="dxa"/>
            <w:shd w:val="clear" w:color="auto" w:fill="auto"/>
          </w:tcPr>
          <w:p w:rsidR="001C2886" w:rsidRPr="00687502" w:rsidRDefault="00713D7C" w:rsidP="00713D7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3D7C">
              <w:rPr>
                <w:rFonts w:ascii="Times New Roman" w:hAnsi="Times New Roman" w:cs="Times New Roman"/>
                <w:sz w:val="20"/>
                <w:szCs w:val="20"/>
              </w:rPr>
              <w:t xml:space="preserve">Во исполнение решения сессии Мирнинского районного Совета депутатов от 18.12.2024 V - №13-15 «О бюджете муниципального района «Мирнинский район» Республики Саха (Якутия) на 2025 год и на плановый период 2026 и 2027 годов»,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муниципального образования «Мирнинский район» Республики Саха (Якутия)»: </w:t>
            </w:r>
            <w:r w:rsidR="00042CA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957C8">
              <w:rPr>
                <w:rFonts w:ascii="Times New Roman" w:hAnsi="Times New Roman" w:cs="Times New Roman"/>
                <w:sz w:val="20"/>
                <w:szCs w:val="20"/>
              </w:rPr>
              <w:t>связи с</w:t>
            </w:r>
            <w:r w:rsidR="00E51FF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необходимостью</w:t>
            </w:r>
            <w:r w:rsidR="00042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7C8">
              <w:rPr>
                <w:rFonts w:ascii="Times New Roman" w:hAnsi="Times New Roman" w:cs="Times New Roman"/>
                <w:sz w:val="20"/>
                <w:szCs w:val="20"/>
              </w:rPr>
              <w:t>корректировк</w:t>
            </w:r>
            <w:r w:rsidR="00E51F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95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CAB">
              <w:rPr>
                <w:rFonts w:ascii="Times New Roman" w:hAnsi="Times New Roman" w:cs="Times New Roman"/>
                <w:sz w:val="20"/>
                <w:szCs w:val="20"/>
              </w:rPr>
              <w:t>в части финансового обеспечения</w:t>
            </w:r>
            <w:r w:rsidR="00C735D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программы</w:t>
            </w:r>
            <w:r w:rsidR="00DA7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7ADC" w:rsidRPr="00DA7A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7ADC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корректирован паспорт программы, </w:t>
            </w:r>
            <w:r w:rsidR="00DA7ADC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раздел 3 </w:t>
            </w:r>
            <w:r w:rsidR="00026E21"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мероприятий и ресурсное обеспечение муниципальной программы»</w:t>
            </w:r>
            <w:r w:rsidR="00DA7ADC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и раздел 4 </w:t>
            </w:r>
            <w:r w:rsidR="00026E21" w:rsidRPr="00026E21">
              <w:rPr>
                <w:rFonts w:ascii="Times New Roman" w:hAnsi="Times New Roman" w:cs="Times New Roman"/>
                <w:sz w:val="20"/>
                <w:szCs w:val="20"/>
              </w:rPr>
              <w:t xml:space="preserve">«Перечень целевых индикаторов муниципальной </w:t>
            </w:r>
            <w:r w:rsidR="00026E21" w:rsidRPr="00566A2C">
              <w:rPr>
                <w:rFonts w:ascii="Times New Roman" w:hAnsi="Times New Roman" w:cs="Times New Roman"/>
                <w:sz w:val="20"/>
                <w:szCs w:val="20"/>
              </w:rPr>
              <w:t>программы»</w:t>
            </w:r>
            <w:r w:rsidR="00441A6A" w:rsidRPr="00566A2C">
              <w:rPr>
                <w:rFonts w:ascii="Times New Roman" w:hAnsi="Times New Roman" w:cs="Times New Roman"/>
                <w:sz w:val="20"/>
                <w:szCs w:val="20"/>
              </w:rPr>
              <w:t>. В связи с изменением финансирования программных мероприятий.</w:t>
            </w:r>
          </w:p>
        </w:tc>
      </w:tr>
      <w:tr w:rsidR="001C2886" w:rsidRPr="00687502" w:rsidTr="002D6822">
        <w:trPr>
          <w:trHeight w:val="2973"/>
        </w:trPr>
        <w:tc>
          <w:tcPr>
            <w:tcW w:w="717" w:type="dxa"/>
          </w:tcPr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0" w:type="dxa"/>
          </w:tcPr>
          <w:p w:rsidR="001C2886" w:rsidRPr="00687502" w:rsidRDefault="001C2886" w:rsidP="005D5073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D03BEB">
              <w:rPr>
                <w:rFonts w:ascii="Times New Roman" w:hAnsi="Times New Roman" w:cs="Times New Roman"/>
                <w:sz w:val="20"/>
                <w:szCs w:val="20"/>
              </w:rPr>
              <w:t xml:space="preserve">районной Администрации </w:t>
            </w:r>
            <w:r w:rsidR="0075590D"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3D7C">
              <w:rPr>
                <w:rFonts w:ascii="Times New Roman" w:hAnsi="Times New Roman" w:cs="Times New Roman"/>
                <w:b/>
                <w:sz w:val="20"/>
                <w:szCs w:val="20"/>
              </w:rPr>
              <w:t>09.04</w:t>
            </w:r>
            <w:r w:rsidR="00FA7E8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5350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A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13D7C">
              <w:rPr>
                <w:rFonts w:ascii="Times New Roman" w:hAnsi="Times New Roman" w:cs="Times New Roman"/>
                <w:b/>
                <w:sz w:val="20"/>
                <w:szCs w:val="20"/>
              </w:rPr>
              <w:t>592</w:t>
            </w:r>
            <w:r w:rsidR="0075590D"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35D4"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в постановление районной Администрации от </w:t>
            </w:r>
            <w:r w:rsidR="00FA7E8F">
              <w:rPr>
                <w:rFonts w:ascii="Times New Roman" w:hAnsi="Times New Roman" w:cs="Times New Roman"/>
                <w:sz w:val="20"/>
                <w:szCs w:val="20"/>
              </w:rPr>
              <w:t>27.10.2023</w:t>
            </w:r>
            <w:r w:rsidR="00C735D4"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FA7E8F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 w:rsidR="00C735D4"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муниципальной программы </w:t>
            </w:r>
            <w:r w:rsidR="00FA7E8F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«Мирнинский район» Республики Саха (Якутия) «Реализация градостроительной политики» на 2024-2028 годы</w:t>
            </w:r>
          </w:p>
          <w:p w:rsidR="001C2886" w:rsidRPr="00687502" w:rsidRDefault="001C2886" w:rsidP="005D5073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1C2886" w:rsidRPr="00687502" w:rsidRDefault="00713D7C" w:rsidP="00977A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D7C">
              <w:rPr>
                <w:rFonts w:ascii="Times New Roman" w:hAnsi="Times New Roman" w:cs="Times New Roman"/>
                <w:sz w:val="20"/>
                <w:szCs w:val="20"/>
              </w:rPr>
              <w:t>Во исполнение решения сессии Мирнинского районного Совета депутатов от 19.03.2025 V - №14-5 «О внесении изменений и дополнений в решение Мирнинского районного Совета депутатов от 18.12.2024г. V-№13-15 «О бюджете муниципального района «Мирнинский район» Республики Саха (Якутия) на 2025 год и на плановый период 2026 и 2027 годов»</w:t>
            </w:r>
            <w:r w:rsidR="00687502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41A6A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постановления районной Администрации от 21.05.2018 № 695 «Об утверждении Порядка разработки, реализации и оценки эффективности муниципальных программ муниципального образования «Мирнинский район» Республики Саха (Якутия)», </w:t>
            </w:r>
            <w:r w:rsidR="00977A02" w:rsidRPr="00566A2C">
              <w:rPr>
                <w:rFonts w:ascii="Times New Roman" w:hAnsi="Times New Roman" w:cs="Times New Roman"/>
                <w:sz w:val="20"/>
                <w:szCs w:val="20"/>
              </w:rPr>
              <w:t>в связи с необходимостью корректировки в части финансового</w:t>
            </w:r>
            <w:r w:rsidR="00977A02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мероприятий программы, </w:t>
            </w:r>
            <w:r w:rsidR="00977A02" w:rsidRPr="00DA7A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7A02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корректирован паспорт программы, </w:t>
            </w:r>
            <w:r w:rsidR="00977A02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раздел 3 </w:t>
            </w:r>
            <w:r w:rsidR="00977A02"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мероприятий и ресурсное обеспечение муниципальной программы»</w:t>
            </w:r>
            <w:r w:rsidR="00977A02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и раздел 4 </w:t>
            </w:r>
            <w:r w:rsidR="00977A02"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целевых индикаторов муниципальной программы</w:t>
            </w:r>
            <w:r w:rsidR="00977A02" w:rsidRPr="00566A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1A6A" w:rsidRPr="00566A2C">
              <w:rPr>
                <w:rFonts w:ascii="Times New Roman" w:hAnsi="Times New Roman" w:cs="Times New Roman"/>
                <w:sz w:val="20"/>
                <w:szCs w:val="20"/>
              </w:rPr>
              <w:t>. В связи с изменением финансирования программных мероприятий.</w:t>
            </w:r>
          </w:p>
        </w:tc>
      </w:tr>
      <w:tr w:rsidR="001C2886" w:rsidRPr="00687502" w:rsidTr="002D6822">
        <w:trPr>
          <w:trHeight w:val="2608"/>
        </w:trPr>
        <w:tc>
          <w:tcPr>
            <w:tcW w:w="717" w:type="dxa"/>
          </w:tcPr>
          <w:p w:rsidR="001C2886" w:rsidRPr="00687502" w:rsidRDefault="001C2886" w:rsidP="005D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90" w:type="dxa"/>
          </w:tcPr>
          <w:p w:rsidR="00C76187" w:rsidRPr="00687502" w:rsidRDefault="001C2886" w:rsidP="00C76187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9500A0">
              <w:rPr>
                <w:rFonts w:ascii="Times New Roman" w:hAnsi="Times New Roman" w:cs="Times New Roman"/>
                <w:sz w:val="20"/>
                <w:szCs w:val="20"/>
              </w:rPr>
              <w:t xml:space="preserve">районной Администрации </w:t>
            </w:r>
            <w:r w:rsidR="003C08A5"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501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542369" w:rsidRPr="00542369">
              <w:rPr>
                <w:rFonts w:ascii="Times New Roman" w:hAnsi="Times New Roman" w:cs="Times New Roman"/>
                <w:b/>
                <w:sz w:val="20"/>
                <w:szCs w:val="20"/>
              </w:rPr>
              <w:t>.07.202</w:t>
            </w:r>
            <w:r w:rsidR="005350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C08A5"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C761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5012">
              <w:rPr>
                <w:rFonts w:ascii="Times New Roman" w:hAnsi="Times New Roman" w:cs="Times New Roman"/>
                <w:b/>
                <w:sz w:val="20"/>
                <w:szCs w:val="20"/>
              </w:rPr>
              <w:t>230</w:t>
            </w:r>
            <w:r w:rsidR="00542369" w:rsidRP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3B3B"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в постановление районной Администрации от </w:t>
            </w:r>
            <w:r w:rsidR="00C76187">
              <w:rPr>
                <w:rFonts w:ascii="Times New Roman" w:hAnsi="Times New Roman" w:cs="Times New Roman"/>
                <w:sz w:val="20"/>
                <w:szCs w:val="20"/>
              </w:rPr>
              <w:t xml:space="preserve">27.10.2023 № 1507 </w:t>
            </w:r>
            <w:r w:rsidR="00C76187"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муниципальной программы </w:t>
            </w:r>
            <w:r w:rsidR="00C7618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«Мирнинский район» Республики Саха (Якутия) «Реализация градостроительной политики» на 2024-2028 годы</w:t>
            </w:r>
          </w:p>
          <w:p w:rsidR="001C2886" w:rsidRPr="00687502" w:rsidRDefault="001C2886" w:rsidP="00C76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1C2886" w:rsidRPr="00687502" w:rsidRDefault="00535012" w:rsidP="00441A6A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35012">
              <w:rPr>
                <w:rFonts w:ascii="Times New Roman" w:hAnsi="Times New Roman" w:cs="Times New Roman"/>
                <w:sz w:val="20"/>
                <w:szCs w:val="20"/>
              </w:rPr>
              <w:t>Во исполнение решения сессии Мирнинского районного Совета депутатов от 18.06.2025 V - №17-5 «О внесении изменений и дополнений в решение Мирнинского районного Совета депутатов от 18.12.2024г. V-№13-15 «О бюджете муниципального района «Мирнинский район» Республики Саха (Якутия) на 2025 год и на плановый период 2026 и 2027 годов»</w:t>
            </w:r>
            <w:r w:rsidR="0038064E" w:rsidRPr="00566A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1A6A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постановления районной Администрации от 21.05.2018 № 695 «Об утверждении Порядка разработки, реализации и оценки эффективности муниципальных программ муниципального образования «Мирнинский район» Республики Саха (Якутия)»,</w:t>
            </w:r>
            <w:r w:rsidR="0038064E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3B3B" w:rsidRPr="00566A2C">
              <w:rPr>
                <w:rFonts w:ascii="Times New Roman" w:hAnsi="Times New Roman" w:cs="Times New Roman"/>
                <w:sz w:val="20"/>
                <w:szCs w:val="20"/>
              </w:rPr>
              <w:t>в связи с необходимостью корректировки в части финансового</w:t>
            </w:r>
            <w:r w:rsidR="00A43B3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мероприятий программы</w:t>
            </w:r>
            <w:r w:rsidR="00DA7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7ADC" w:rsidRPr="00DA7ADC">
              <w:rPr>
                <w:rFonts w:ascii="Times New Roman" w:hAnsi="Times New Roman" w:cs="Times New Roman"/>
                <w:sz w:val="20"/>
                <w:szCs w:val="20"/>
              </w:rPr>
              <w:t>скорректирован паспорт программы</w:t>
            </w:r>
            <w:r w:rsidR="00DA7AD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A7ADC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раздел 3 </w:t>
            </w:r>
            <w:r w:rsidR="00026E21"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мероприятий и ресурсное обеспечение муниципальной программы</w:t>
            </w:r>
            <w:r w:rsidR="00026E21" w:rsidRPr="00566A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1A6A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 и раздел 4 «Перечень целевых индикаторов муниципальной </w:t>
            </w:r>
            <w:r w:rsidR="00441A6A" w:rsidRPr="00566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программы». В связи с изменением финансирования программных мероприятий.</w:t>
            </w:r>
            <w:r w:rsidR="00DA7ADC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6187" w:rsidRPr="00687502" w:rsidTr="002D6822">
        <w:trPr>
          <w:trHeight w:val="2608"/>
        </w:trPr>
        <w:tc>
          <w:tcPr>
            <w:tcW w:w="717" w:type="dxa"/>
          </w:tcPr>
          <w:p w:rsidR="00C76187" w:rsidRPr="00687502" w:rsidRDefault="00C76187" w:rsidP="00C76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90" w:type="dxa"/>
          </w:tcPr>
          <w:p w:rsidR="00C76187" w:rsidRPr="00687502" w:rsidRDefault="00C76187" w:rsidP="00C76187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районной Администрации </w:t>
            </w:r>
            <w:r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066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5423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4236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606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1</w:t>
            </w:r>
            <w:r w:rsidR="00B6066A">
              <w:rPr>
                <w:rFonts w:ascii="Times New Roman" w:hAnsi="Times New Roman" w:cs="Times New Roman"/>
                <w:b/>
                <w:sz w:val="20"/>
                <w:szCs w:val="20"/>
              </w:rPr>
              <w:t>825</w:t>
            </w:r>
            <w:r w:rsidRP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в постановление районной Администрации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27.10.2023 № 1507 </w:t>
            </w:r>
            <w:r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муниципальной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«Мирнинский район» Республики Саха (Якутия) «Реализация градостроительной политики» на 2024-2028 годы</w:t>
            </w:r>
          </w:p>
          <w:p w:rsidR="00C76187" w:rsidRPr="00687502" w:rsidRDefault="00C76187" w:rsidP="00C76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C76187" w:rsidRPr="00687502" w:rsidRDefault="00B6066A" w:rsidP="00C8318C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6066A">
              <w:rPr>
                <w:rFonts w:ascii="Times New Roman" w:hAnsi="Times New Roman" w:cs="Times New Roman"/>
                <w:sz w:val="20"/>
                <w:szCs w:val="20"/>
              </w:rPr>
              <w:t>Во исполнение решения Мирнинского районного Совета депутатов от 24.09.2025 V - №19 -2 «О внесении изменений и дополнений в решение Мирнинского районного Совета депутатов от 18.12.2024г. V-№13-15 «О бюджете муниципального района «Мирнинский район» Республики Саха (Якутия) на 2025 год и на плановый период 2026 и 2027 годов»</w:t>
            </w:r>
            <w:r w:rsidR="00C761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723F">
              <w:rPr>
                <w:rFonts w:ascii="Times New Roman" w:hAnsi="Times New Roman" w:cs="Times New Roman"/>
                <w:sz w:val="20"/>
                <w:szCs w:val="20"/>
              </w:rPr>
              <w:t>постановлением районной Администрации от 21.05.2018 № 695 « Об утверждении Порядка разработки, реализации и оценки эффективности муниципальных программ МО «Мирнинский район» Республики Саха (Якутия)»</w:t>
            </w:r>
            <w:r w:rsidR="00C76187" w:rsidRPr="006875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6A2C">
              <w:rPr>
                <w:rFonts w:ascii="Times New Roman" w:hAnsi="Times New Roman" w:cs="Times New Roman"/>
                <w:sz w:val="20"/>
                <w:szCs w:val="20"/>
              </w:rPr>
              <w:t>в связи с необходимостью корректировки в части финансового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мероприятий программы, </w:t>
            </w:r>
            <w:r w:rsidRPr="00DA7ADC">
              <w:rPr>
                <w:rFonts w:ascii="Times New Roman" w:hAnsi="Times New Roman" w:cs="Times New Roman"/>
                <w:sz w:val="20"/>
                <w:szCs w:val="20"/>
              </w:rPr>
              <w:t>скорректирован паспорт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раздел 3 </w:t>
            </w:r>
            <w:r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мероприятий и ресурсное обеспечение муниципальной программы</w:t>
            </w:r>
            <w:r w:rsidRPr="00566A2C">
              <w:rPr>
                <w:rFonts w:ascii="Times New Roman" w:hAnsi="Times New Roman" w:cs="Times New Roman"/>
                <w:sz w:val="20"/>
                <w:szCs w:val="20"/>
              </w:rPr>
              <w:t>». В связи с изменением финансирования программных мероприятий.</w:t>
            </w:r>
          </w:p>
        </w:tc>
      </w:tr>
      <w:tr w:rsidR="004E723F" w:rsidRPr="00687502" w:rsidTr="002D6822">
        <w:trPr>
          <w:trHeight w:val="2608"/>
        </w:trPr>
        <w:tc>
          <w:tcPr>
            <w:tcW w:w="717" w:type="dxa"/>
          </w:tcPr>
          <w:p w:rsidR="004E723F" w:rsidRPr="00687502" w:rsidRDefault="004E723F" w:rsidP="004E7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90" w:type="dxa"/>
          </w:tcPr>
          <w:p w:rsidR="004E723F" w:rsidRPr="00687502" w:rsidRDefault="004E723F" w:rsidP="004E723F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750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районной Администрации </w:t>
            </w:r>
            <w:r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066A">
              <w:rPr>
                <w:rFonts w:ascii="Times New Roman" w:hAnsi="Times New Roman" w:cs="Times New Roman"/>
                <w:b/>
                <w:sz w:val="20"/>
                <w:szCs w:val="20"/>
              </w:rPr>
              <w:t>02.12.2025</w:t>
            </w:r>
            <w:r w:rsidRPr="001D4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B6066A">
              <w:rPr>
                <w:rFonts w:ascii="Times New Roman" w:hAnsi="Times New Roman" w:cs="Times New Roman"/>
                <w:b/>
                <w:sz w:val="20"/>
                <w:szCs w:val="20"/>
              </w:rPr>
              <w:t>2051</w:t>
            </w:r>
            <w:r w:rsidRPr="0054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в постановление районной Администрации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27.10.2023 № 1507 </w:t>
            </w:r>
            <w:r w:rsidRPr="009970D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муниципальной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«Мирнинский район» Республики Саха (Якутия) «Реализация градостроительной политики» на 2024-2028 годы</w:t>
            </w:r>
          </w:p>
          <w:p w:rsidR="004E723F" w:rsidRPr="00687502" w:rsidRDefault="004E723F" w:rsidP="004E72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4E723F" w:rsidRPr="00687502" w:rsidRDefault="00B6066A" w:rsidP="004E723F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6066A">
              <w:rPr>
                <w:rFonts w:ascii="Times New Roman" w:hAnsi="Times New Roman" w:cs="Times New Roman"/>
                <w:sz w:val="20"/>
                <w:szCs w:val="20"/>
              </w:rPr>
              <w:t xml:space="preserve">Во исполнение решения Мирнинского районного Совета депутатов от 19.11.2025 </w:t>
            </w:r>
            <w:r w:rsidRPr="00B60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6066A">
              <w:rPr>
                <w:rFonts w:ascii="Times New Roman" w:hAnsi="Times New Roman" w:cs="Times New Roman"/>
                <w:sz w:val="20"/>
                <w:szCs w:val="20"/>
              </w:rPr>
              <w:t xml:space="preserve"> - №20-5 «О внесении изменений и дополнений в решение Мирнинского районного Совета депутатов от 18.12.2024г.</w:t>
            </w:r>
            <w:r w:rsidRPr="00B606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606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B6066A">
              <w:rPr>
                <w:rFonts w:ascii="Times New Roman" w:hAnsi="Times New Roman" w:cs="Times New Roman"/>
                <w:sz w:val="20"/>
                <w:szCs w:val="20"/>
              </w:rPr>
              <w:t>-№13-15 «О бюджете муниципального района «Мирнинский район» Республики Саха (Якутия) на 2025 год и на плановый период 2026 и 2027 годов»,</w:t>
            </w:r>
            <w:r w:rsidR="004E723F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318C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постановления районной Администрации от 21.05.2018 № 695 «Об утверждении Порядка разработки, реализации и оценки эффективности муниципальных программ муниципального образования «Мирнинский район» Республики Саха (Якутия)», </w:t>
            </w:r>
            <w:r w:rsidR="004E723F" w:rsidRPr="00566A2C">
              <w:rPr>
                <w:rFonts w:ascii="Times New Roman" w:hAnsi="Times New Roman" w:cs="Times New Roman"/>
                <w:sz w:val="20"/>
                <w:szCs w:val="20"/>
              </w:rPr>
              <w:t>в связи с необходимостью корректировки в части финансового</w:t>
            </w:r>
            <w:r w:rsidR="004E723F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мероприятий программы, </w:t>
            </w:r>
            <w:r w:rsidR="004E723F" w:rsidRPr="00DA7ADC">
              <w:rPr>
                <w:rFonts w:ascii="Times New Roman" w:hAnsi="Times New Roman" w:cs="Times New Roman"/>
                <w:sz w:val="20"/>
                <w:szCs w:val="20"/>
              </w:rPr>
              <w:t>скорректирован паспорт программы</w:t>
            </w:r>
            <w:r w:rsidR="004E72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4E723F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раздел 3 </w:t>
            </w:r>
            <w:r w:rsidR="004E723F"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мероприятий и ресурсное обеспечение муниципальной программы»</w:t>
            </w:r>
            <w:r w:rsidR="004E723F" w:rsidRPr="00DA7ADC">
              <w:rPr>
                <w:rFonts w:ascii="Times New Roman" w:hAnsi="Times New Roman" w:cs="Times New Roman"/>
                <w:sz w:val="20"/>
                <w:szCs w:val="20"/>
              </w:rPr>
              <w:t xml:space="preserve"> и раздел 4 </w:t>
            </w:r>
            <w:r w:rsidR="004E723F" w:rsidRPr="00026E21">
              <w:rPr>
                <w:rFonts w:ascii="Times New Roman" w:hAnsi="Times New Roman" w:cs="Times New Roman"/>
                <w:sz w:val="20"/>
                <w:szCs w:val="20"/>
              </w:rPr>
              <w:t>«Перечень целевых индикаторов муниципальной программы</w:t>
            </w:r>
            <w:r w:rsidR="004E723F" w:rsidRPr="00566A2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C8318C" w:rsidRPr="00566A2C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изменением финансирования программных мероприятий.</w:t>
            </w:r>
          </w:p>
        </w:tc>
      </w:tr>
    </w:tbl>
    <w:p w:rsidR="001C2886" w:rsidRPr="001C2886" w:rsidRDefault="001C2886" w:rsidP="001C2886">
      <w:p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D42F4" w:rsidRPr="001D42F4" w:rsidRDefault="001D42F4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  <w:sectPr w:rsidR="001D42F4" w:rsidRPr="001D42F4" w:rsidSect="001D4361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  <w:r w:rsidRPr="001D42F4">
        <w:rPr>
          <w:rFonts w:ascii="Times New Roman" w:hAnsi="Times New Roman" w:cs="Times New Roman"/>
          <w:sz w:val="24"/>
          <w:szCs w:val="24"/>
        </w:rPr>
        <w:t>______________</w:t>
      </w:r>
      <w:r w:rsidR="00446784">
        <w:rPr>
          <w:rFonts w:ascii="Times New Roman" w:hAnsi="Times New Roman" w:cs="Times New Roman"/>
          <w:sz w:val="24"/>
          <w:szCs w:val="24"/>
        </w:rPr>
        <w:t>_</w:t>
      </w:r>
      <w:r w:rsidRPr="001D42F4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4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1843"/>
        <w:gridCol w:w="1984"/>
        <w:gridCol w:w="2127"/>
        <w:gridCol w:w="1419"/>
        <w:gridCol w:w="1560"/>
        <w:gridCol w:w="6"/>
        <w:gridCol w:w="2828"/>
      </w:tblGrid>
      <w:tr w:rsidR="0090647B" w:rsidRPr="00DB61DC" w:rsidTr="0090647B">
        <w:trPr>
          <w:trHeight w:val="862"/>
          <w:jc w:val="center"/>
        </w:trPr>
        <w:tc>
          <w:tcPr>
            <w:tcW w:w="15026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566A2C" w:rsidRPr="00DB61DC" w:rsidRDefault="0090647B" w:rsidP="00253A2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 xml:space="preserve">Раздел 3. Исполнение мероприятий муниципальной программы </w:t>
            </w: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br/>
              <w:t>«</w:t>
            </w:r>
            <w:r w:rsidR="009255A2">
              <w:rPr>
                <w:rFonts w:ascii="Times New Roman" w:hAnsi="Times New Roman" w:cs="Times New Roman"/>
                <w:b/>
                <w:bCs/>
                <w:szCs w:val="24"/>
              </w:rPr>
              <w:t>Реализация градостроительной политики</w:t>
            </w: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t>» на 20</w:t>
            </w:r>
            <w:r w:rsidR="009255A2">
              <w:rPr>
                <w:rFonts w:ascii="Times New Roman" w:hAnsi="Times New Roman" w:cs="Times New Roman"/>
                <w:b/>
                <w:bCs/>
                <w:szCs w:val="24"/>
              </w:rPr>
              <w:t>24</w:t>
            </w: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t>-202</w:t>
            </w:r>
            <w:r w:rsidR="009255A2"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t xml:space="preserve"> годы»</w:t>
            </w: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br/>
              <w:t>за 202</w:t>
            </w:r>
            <w:r w:rsidR="00F82536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DB61DC">
              <w:rPr>
                <w:rFonts w:ascii="Times New Roman" w:hAnsi="Times New Roman" w:cs="Times New Roman"/>
                <w:b/>
                <w:bCs/>
                <w:szCs w:val="24"/>
              </w:rPr>
              <w:t xml:space="preserve"> год</w:t>
            </w:r>
          </w:p>
          <w:p w:rsidR="0090647B" w:rsidRPr="00FD2C18" w:rsidRDefault="0090647B" w:rsidP="0090647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C18">
              <w:rPr>
                <w:rFonts w:ascii="Times New Roman" w:hAnsi="Times New Roman" w:cs="Times New Roman"/>
                <w:bCs/>
                <w:sz w:val="20"/>
                <w:szCs w:val="20"/>
              </w:rPr>
              <w:t>рублей</w:t>
            </w:r>
          </w:p>
        </w:tc>
      </w:tr>
      <w:tr w:rsidR="0090647B" w:rsidRPr="00DB61DC" w:rsidTr="001805B4">
        <w:trPr>
          <w:trHeight w:val="695"/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0647B" w:rsidRPr="00D311C4" w:rsidRDefault="0090647B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</w:t>
            </w:r>
          </w:p>
        </w:tc>
        <w:tc>
          <w:tcPr>
            <w:tcW w:w="2985" w:type="dxa"/>
            <w:gridSpan w:val="3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Остаток</w:t>
            </w:r>
          </w:p>
        </w:tc>
        <w:tc>
          <w:tcPr>
            <w:tcW w:w="2828" w:type="dxa"/>
            <w:tcBorders>
              <w:bottom w:val="nil"/>
            </w:tcBorders>
            <w:noWrap/>
            <w:vAlign w:val="center"/>
            <w:hideMark/>
          </w:tcPr>
          <w:p w:rsidR="00821010" w:rsidRPr="00D311C4" w:rsidRDefault="00821010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21010" w:rsidRPr="00D311C4" w:rsidRDefault="00821010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647B" w:rsidRPr="00D311C4" w:rsidRDefault="0090647B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47B" w:rsidRPr="00DB61DC" w:rsidTr="00821010">
        <w:trPr>
          <w:trHeight w:val="1289"/>
          <w:jc w:val="center"/>
        </w:trPr>
        <w:tc>
          <w:tcPr>
            <w:tcW w:w="567" w:type="dxa"/>
            <w:vMerge/>
            <w:hideMark/>
          </w:tcPr>
          <w:p w:rsidR="0090647B" w:rsidRPr="00D311C4" w:rsidRDefault="0090647B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                       </w:t>
            </w:r>
            <w:r w:rsidR="00227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</w:t>
            </w:r>
            <w:r w:rsidR="002275F7" w:rsidRPr="00227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уточненный план</w:t>
            </w:r>
          </w:p>
          <w:p w:rsidR="00C8318C" w:rsidRPr="002275F7" w:rsidRDefault="00C8318C" w:rsidP="00E603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</w:t>
            </w:r>
            <w:r w:rsidR="00E60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</w:t>
            </w: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E60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  <w:r w:rsidR="002275F7" w:rsidRPr="00227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                                                      (кассовые расходы)</w:t>
            </w:r>
          </w:p>
        </w:tc>
        <w:tc>
          <w:tcPr>
            <w:tcW w:w="1419" w:type="dxa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vAlign w:val="center"/>
            <w:hideMark/>
          </w:tcPr>
          <w:p w:rsidR="0090647B" w:rsidRPr="00D311C4" w:rsidRDefault="0090647B" w:rsidP="005D50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законтрактованные обязательства следующего года</w:t>
            </w:r>
          </w:p>
        </w:tc>
        <w:tc>
          <w:tcPr>
            <w:tcW w:w="2834" w:type="dxa"/>
            <w:gridSpan w:val="2"/>
            <w:tcBorders>
              <w:top w:val="nil"/>
            </w:tcBorders>
            <w:hideMark/>
          </w:tcPr>
          <w:p w:rsidR="0090647B" w:rsidRPr="00D311C4" w:rsidRDefault="001805B4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821010"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Причины отклонений</w:t>
            </w:r>
          </w:p>
        </w:tc>
      </w:tr>
      <w:tr w:rsidR="00F64AE4" w:rsidRPr="00DB61DC" w:rsidTr="00A56C8F">
        <w:trPr>
          <w:trHeight w:val="684"/>
          <w:jc w:val="center"/>
        </w:trPr>
        <w:tc>
          <w:tcPr>
            <w:tcW w:w="567" w:type="dxa"/>
            <w:vMerge w:val="restart"/>
            <w:vAlign w:val="center"/>
          </w:tcPr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4AE4" w:rsidRPr="00D311C4" w:rsidRDefault="00F64AE4" w:rsidP="005D50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F64AE4" w:rsidRPr="00D311C4" w:rsidRDefault="00F64AE4" w:rsidP="004C2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1: </w:t>
            </w: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</w:t>
            </w:r>
            <w:r w:rsidR="004C22B2"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(или) корректировка градостроительной документации </w:t>
            </w:r>
            <w:r w:rsidR="00ED1184"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(схема территориального планирования района; ГП, ПЗЗ, ППТсПМТ, МНГП)</w:t>
            </w: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64AE4" w:rsidRPr="00D311C4" w:rsidRDefault="00F64AE4" w:rsidP="00FD2C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Align w:val="center"/>
          </w:tcPr>
          <w:p w:rsidR="00F64AE4" w:rsidRPr="00D311C4" w:rsidRDefault="00294BCC" w:rsidP="00C83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1 362 500,00</w:t>
            </w:r>
          </w:p>
        </w:tc>
        <w:tc>
          <w:tcPr>
            <w:tcW w:w="2127" w:type="dxa"/>
            <w:vAlign w:val="center"/>
          </w:tcPr>
          <w:p w:rsidR="00F64AE4" w:rsidRPr="00D311C4" w:rsidRDefault="00294BCC" w:rsidP="00CB1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1 362 500,00</w:t>
            </w:r>
          </w:p>
        </w:tc>
        <w:tc>
          <w:tcPr>
            <w:tcW w:w="1419" w:type="dxa"/>
            <w:vAlign w:val="center"/>
          </w:tcPr>
          <w:p w:rsidR="00F64AE4" w:rsidRPr="00D311C4" w:rsidRDefault="00E603C4" w:rsidP="00C83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4AE4" w:rsidRPr="00D311C4" w:rsidRDefault="00243E9F" w:rsidP="00FF0C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 w:val="restart"/>
            <w:shd w:val="clear" w:color="auto" w:fill="FFFFFF" w:themeFill="background1"/>
            <w:vAlign w:val="center"/>
          </w:tcPr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661CC" w:rsidRPr="00D311C4" w:rsidRDefault="00E661CC" w:rsidP="00E661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Освоение средств полное</w:t>
            </w: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64AE4" w:rsidRPr="00D311C4" w:rsidRDefault="00F64AE4" w:rsidP="009064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31C60" w:rsidRPr="00DB61DC" w:rsidTr="00A56C8F">
        <w:trPr>
          <w:trHeight w:hRule="exact" w:val="997"/>
          <w:jc w:val="center"/>
        </w:trPr>
        <w:tc>
          <w:tcPr>
            <w:tcW w:w="567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МР "Мирнинский район"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1C60" w:rsidRPr="00631C60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C60">
              <w:rPr>
                <w:rFonts w:ascii="Times New Roman" w:hAnsi="Times New Roman" w:cs="Times New Roman"/>
                <w:bCs/>
                <w:sz w:val="20"/>
                <w:szCs w:val="20"/>
              </w:rPr>
              <w:t>1 362 500,00</w:t>
            </w:r>
          </w:p>
        </w:tc>
        <w:tc>
          <w:tcPr>
            <w:tcW w:w="2127" w:type="dxa"/>
            <w:vAlign w:val="center"/>
          </w:tcPr>
          <w:p w:rsidR="00631C60" w:rsidRPr="00631C60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C60">
              <w:rPr>
                <w:rFonts w:ascii="Times New Roman" w:hAnsi="Times New Roman" w:cs="Times New Roman"/>
                <w:bCs/>
                <w:sz w:val="20"/>
                <w:szCs w:val="20"/>
              </w:rPr>
              <w:t>1 362 500,00</w:t>
            </w: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/>
            <w:shd w:val="clear" w:color="auto" w:fill="FFFF00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708" w:rsidRPr="00DB61DC" w:rsidTr="00A56C8F">
        <w:trPr>
          <w:trHeight w:val="1121"/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6E3708" w:rsidRPr="00D311C4" w:rsidRDefault="006E3708" w:rsidP="006E3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692" w:type="dxa"/>
            <w:vMerge w:val="restart"/>
            <w:vAlign w:val="center"/>
          </w:tcPr>
          <w:p w:rsidR="006E3708" w:rsidRPr="00D311C4" w:rsidRDefault="007D62FA" w:rsidP="006E3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2FA">
              <w:rPr>
                <w:rFonts w:ascii="Times New Roman" w:hAnsi="Times New Roman" w:cs="Times New Roman"/>
                <w:bCs/>
                <w:sz w:val="20"/>
                <w:szCs w:val="20"/>
              </w:rPr>
              <w:t>Иные межбюджетные трансферты для подготовки проектов внесения изменений в документы территориального планирования и градостроительного зонирования ГП "Город Удачный"</w:t>
            </w:r>
          </w:p>
        </w:tc>
        <w:tc>
          <w:tcPr>
            <w:tcW w:w="1843" w:type="dxa"/>
            <w:vAlign w:val="center"/>
          </w:tcPr>
          <w:p w:rsidR="006E3708" w:rsidRPr="00D311C4" w:rsidRDefault="006E3708" w:rsidP="006E37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Align w:val="center"/>
          </w:tcPr>
          <w:p w:rsidR="006E3708" w:rsidRPr="00D311C4" w:rsidRDefault="00413A39" w:rsidP="006E3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422 500,00</w:t>
            </w:r>
          </w:p>
        </w:tc>
        <w:tc>
          <w:tcPr>
            <w:tcW w:w="2127" w:type="dxa"/>
            <w:vAlign w:val="center"/>
          </w:tcPr>
          <w:p w:rsidR="006E3708" w:rsidRPr="00D311C4" w:rsidRDefault="00413A39" w:rsidP="006E3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422 500,00</w:t>
            </w:r>
          </w:p>
        </w:tc>
        <w:tc>
          <w:tcPr>
            <w:tcW w:w="1419" w:type="dxa"/>
            <w:vAlign w:val="center"/>
          </w:tcPr>
          <w:p w:rsidR="006E3708" w:rsidRPr="00D311C4" w:rsidRDefault="006E3708" w:rsidP="006E3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6E3708" w:rsidRPr="00D311C4" w:rsidRDefault="006E3708" w:rsidP="006E3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 w:val="restart"/>
            <w:shd w:val="clear" w:color="auto" w:fill="FFFFFF" w:themeFill="background1"/>
          </w:tcPr>
          <w:p w:rsidR="00E661CC" w:rsidRPr="00D311C4" w:rsidRDefault="00E661CC" w:rsidP="00E661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Освоение средств полное</w:t>
            </w:r>
          </w:p>
          <w:p w:rsidR="006E3708" w:rsidRPr="00D311C4" w:rsidRDefault="006E3708" w:rsidP="00413A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708" w:rsidRPr="00DB61DC" w:rsidTr="00566A2C">
        <w:trPr>
          <w:trHeight w:val="1300"/>
          <w:jc w:val="center"/>
        </w:trPr>
        <w:tc>
          <w:tcPr>
            <w:tcW w:w="567" w:type="dxa"/>
            <w:vMerge/>
            <w:vAlign w:val="center"/>
          </w:tcPr>
          <w:p w:rsidR="006E3708" w:rsidRPr="00D311C4" w:rsidRDefault="006E3708" w:rsidP="006E3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E3708" w:rsidRPr="00D311C4" w:rsidRDefault="006E3708" w:rsidP="006E37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708" w:rsidRPr="00D311C4" w:rsidRDefault="006E3708" w:rsidP="006E37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</w:t>
            </w:r>
            <w:r w:rsidR="00C8318C"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"Мирнинский район"</w:t>
            </w:r>
          </w:p>
          <w:p w:rsidR="006E3708" w:rsidRPr="00D311C4" w:rsidRDefault="006E3708" w:rsidP="006E37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708" w:rsidRPr="00D311C4" w:rsidRDefault="00413A39" w:rsidP="006E3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422 500,00</w:t>
            </w:r>
          </w:p>
        </w:tc>
        <w:tc>
          <w:tcPr>
            <w:tcW w:w="2127" w:type="dxa"/>
            <w:vAlign w:val="center"/>
          </w:tcPr>
          <w:p w:rsidR="006E3708" w:rsidRPr="00D311C4" w:rsidRDefault="00413A39" w:rsidP="006E3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422 500,00</w:t>
            </w:r>
          </w:p>
        </w:tc>
        <w:tc>
          <w:tcPr>
            <w:tcW w:w="1419" w:type="dxa"/>
            <w:vAlign w:val="center"/>
          </w:tcPr>
          <w:p w:rsidR="006E3708" w:rsidRPr="00D311C4" w:rsidRDefault="00243E9F" w:rsidP="006E3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6E3708" w:rsidRPr="00D311C4" w:rsidRDefault="006E3708" w:rsidP="006E3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shd w:val="clear" w:color="auto" w:fill="FFFFFF" w:themeFill="background1"/>
          </w:tcPr>
          <w:p w:rsidR="006E3708" w:rsidRPr="00D311C4" w:rsidRDefault="006E3708" w:rsidP="006E3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55846" w:rsidRPr="00DB61DC" w:rsidTr="00566A2C">
        <w:trPr>
          <w:trHeight w:val="895"/>
          <w:jc w:val="center"/>
        </w:trPr>
        <w:tc>
          <w:tcPr>
            <w:tcW w:w="567" w:type="dxa"/>
            <w:vMerge w:val="restart"/>
            <w:vAlign w:val="center"/>
          </w:tcPr>
          <w:p w:rsidR="00A55846" w:rsidRPr="00D311C4" w:rsidRDefault="00A55846" w:rsidP="0029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94B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vMerge w:val="restart"/>
            <w:vAlign w:val="center"/>
          </w:tcPr>
          <w:p w:rsidR="00A55846" w:rsidRPr="00D311C4" w:rsidRDefault="00A55846" w:rsidP="00A55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для выполнения инженерных изысканий для подготовки документации по планировке территории квартала индивидуальных жилых домов в северо-восточной части г. Мирного</w:t>
            </w:r>
          </w:p>
        </w:tc>
        <w:tc>
          <w:tcPr>
            <w:tcW w:w="1843" w:type="dxa"/>
            <w:vAlign w:val="center"/>
          </w:tcPr>
          <w:p w:rsidR="00A55846" w:rsidRPr="00D311C4" w:rsidRDefault="00A55846" w:rsidP="00A558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5846" w:rsidRPr="00D311C4" w:rsidRDefault="00A55846" w:rsidP="00A55846">
            <w:pPr>
              <w:ind w:left="183"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55846" w:rsidRPr="00D311C4" w:rsidRDefault="00A55846" w:rsidP="00A55846">
            <w:pPr>
              <w:ind w:left="183" w:hanging="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55846" w:rsidRPr="00D311C4" w:rsidRDefault="00A55846" w:rsidP="00A55846">
            <w:pPr>
              <w:ind w:left="183" w:hanging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46" w:rsidRPr="00D311C4" w:rsidRDefault="00A55846" w:rsidP="00A55846">
            <w:pPr>
              <w:ind w:left="183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 w:val="restart"/>
            <w:shd w:val="clear" w:color="auto" w:fill="auto"/>
            <w:vAlign w:val="center"/>
          </w:tcPr>
          <w:p w:rsidR="00E661CC" w:rsidRPr="00D311C4" w:rsidRDefault="00E661CC" w:rsidP="00E661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Освоение средств полное</w:t>
            </w:r>
          </w:p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846" w:rsidRPr="00DB61DC" w:rsidTr="00EE3947">
        <w:trPr>
          <w:trHeight w:val="895"/>
          <w:jc w:val="center"/>
        </w:trPr>
        <w:tc>
          <w:tcPr>
            <w:tcW w:w="567" w:type="dxa"/>
            <w:vMerge/>
            <w:vAlign w:val="center"/>
          </w:tcPr>
          <w:p w:rsidR="00A55846" w:rsidRPr="00D311C4" w:rsidRDefault="00A55846" w:rsidP="00A5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A55846" w:rsidRPr="00D311C4" w:rsidRDefault="00A55846" w:rsidP="00A55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55846" w:rsidRPr="00D311C4" w:rsidRDefault="00A55846" w:rsidP="00A558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МР "Мирнинский район"</w:t>
            </w:r>
          </w:p>
          <w:p w:rsidR="00A55846" w:rsidRPr="00D311C4" w:rsidRDefault="00A55846" w:rsidP="00A558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55846" w:rsidRPr="00566A2C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55846" w:rsidRPr="00566A2C" w:rsidRDefault="00A55846" w:rsidP="00A55846">
            <w:pPr>
              <w:ind w:left="183" w:hanging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55846" w:rsidRPr="00566A2C" w:rsidRDefault="00A55846" w:rsidP="00A55846">
            <w:pPr>
              <w:ind w:left="183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/>
            <w:shd w:val="clear" w:color="auto" w:fill="FFFF00"/>
            <w:vAlign w:val="center"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846" w:rsidRPr="00DB61DC" w:rsidTr="00566A2C">
        <w:trPr>
          <w:trHeight w:val="476"/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A55846" w:rsidRPr="00D311C4" w:rsidRDefault="00A55846" w:rsidP="00A55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A55846" w:rsidRPr="00D311C4" w:rsidRDefault="00A55846" w:rsidP="00E60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E60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проектной документации по компактной жилой застройке (для сельских поселений)</w:t>
            </w:r>
          </w:p>
        </w:tc>
        <w:tc>
          <w:tcPr>
            <w:tcW w:w="1843" w:type="dxa"/>
            <w:vAlign w:val="center"/>
            <w:hideMark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A55846" w:rsidRPr="00D311C4" w:rsidRDefault="00A55846" w:rsidP="00A558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3 866 666,66</w:t>
            </w:r>
          </w:p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3 866 666,66</w:t>
            </w:r>
          </w:p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46" w:rsidRPr="00D311C4" w:rsidRDefault="00A55846" w:rsidP="00A55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 w:val="restart"/>
            <w:shd w:val="clear" w:color="auto" w:fill="auto"/>
            <w:vAlign w:val="center"/>
            <w:hideMark/>
          </w:tcPr>
          <w:p w:rsidR="001C67CC" w:rsidRPr="001C67CC" w:rsidRDefault="001C67CC" w:rsidP="001C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CC">
              <w:rPr>
                <w:rFonts w:ascii="Times New Roman" w:hAnsi="Times New Roman" w:cs="Times New Roman"/>
                <w:sz w:val="20"/>
                <w:szCs w:val="20"/>
              </w:rPr>
              <w:t xml:space="preserve">14.10.2025 МО (СП) «Чуонинский наслег» МР «Мирнинский район» РС(Я) направили новую заявку на выделение финансовых средств с измененным </w:t>
            </w:r>
            <w:r w:rsidRPr="001C6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наименованием проектно-сметной документации и с периодом финансирования – по декабрь 2026 года. УАиГ 23.10.2025 подготовили соответствующее заключение по ней. Однако, заявка с переносом средств на 2026 год одобрена не была ввиду ограниченности бюджета.</w:t>
            </w:r>
          </w:p>
          <w:p w:rsidR="001C67CC" w:rsidRPr="001C67CC" w:rsidRDefault="001C67CC" w:rsidP="001C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до конца года заключен не был. </w:t>
            </w:r>
          </w:p>
          <w:p w:rsidR="00A55846" w:rsidRPr="00D311C4" w:rsidRDefault="001C67CC" w:rsidP="001C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не выполнено.</w:t>
            </w:r>
          </w:p>
        </w:tc>
      </w:tr>
      <w:tr w:rsidR="00631C60" w:rsidRPr="00DB61DC" w:rsidTr="00566A2C">
        <w:trPr>
          <w:trHeight w:val="736"/>
          <w:jc w:val="center"/>
        </w:trPr>
        <w:tc>
          <w:tcPr>
            <w:tcW w:w="567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1C60" w:rsidRPr="00CF50A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984" w:type="dxa"/>
            <w:vAlign w:val="center"/>
          </w:tcPr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3">
              <w:rPr>
                <w:rFonts w:ascii="Times New Roman" w:hAnsi="Times New Roman" w:cs="Times New Roman"/>
                <w:sz w:val="20"/>
                <w:szCs w:val="20"/>
              </w:rPr>
              <w:t>3 866 666,66</w:t>
            </w:r>
          </w:p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3">
              <w:rPr>
                <w:rFonts w:ascii="Times New Roman" w:hAnsi="Times New Roman" w:cs="Times New Roman"/>
                <w:sz w:val="20"/>
                <w:szCs w:val="20"/>
              </w:rPr>
              <w:t>3 866 666,66</w:t>
            </w:r>
          </w:p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31C60" w:rsidRPr="00B106A3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A56C8F">
        <w:trPr>
          <w:trHeight w:val="1518"/>
          <w:jc w:val="center"/>
        </w:trPr>
        <w:tc>
          <w:tcPr>
            <w:tcW w:w="567" w:type="dxa"/>
            <w:vMerge w:val="restart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vMerge w:val="restart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Иные межбюджетные трансферты на разработку ПСД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Компактная жилая застройка в с. Арылах»</w:t>
            </w: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3 866 666,66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3 866 666,66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631C60">
        <w:trPr>
          <w:trHeight w:val="840"/>
          <w:jc w:val="center"/>
        </w:trPr>
        <w:tc>
          <w:tcPr>
            <w:tcW w:w="567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984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3 866 666,66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3 866 666,66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1C67CC">
        <w:trPr>
          <w:trHeight w:val="2117"/>
          <w:jc w:val="center"/>
        </w:trPr>
        <w:tc>
          <w:tcPr>
            <w:tcW w:w="567" w:type="dxa"/>
            <w:vMerge w:val="restart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на строительство или реконструкцию индивидуального жилого дома</w:t>
            </w: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3 450 000,00</w:t>
            </w:r>
          </w:p>
        </w:tc>
        <w:tc>
          <w:tcPr>
            <w:tcW w:w="2127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3 450 000,00</w:t>
            </w: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E661CC" w:rsidRPr="00D311C4" w:rsidRDefault="00E661CC" w:rsidP="00E661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Освоение средств полное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A56C8F">
        <w:trPr>
          <w:trHeight w:val="2114"/>
          <w:jc w:val="center"/>
        </w:trPr>
        <w:tc>
          <w:tcPr>
            <w:tcW w:w="567" w:type="dxa"/>
            <w:vMerge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МР "Мирнинский район"</w:t>
            </w: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566A2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12537B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3 450 000,00</w:t>
            </w: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566A2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631C60" w:rsidRPr="00D311C4" w:rsidRDefault="0012537B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3 450 000,00</w:t>
            </w: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A56C8F">
        <w:trPr>
          <w:trHeight w:val="941"/>
          <w:jc w:val="center"/>
        </w:trPr>
        <w:tc>
          <w:tcPr>
            <w:tcW w:w="567" w:type="dxa"/>
            <w:vMerge w:val="restart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2" w:type="dxa"/>
            <w:vMerge w:val="restart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организационно-технических мероприятий по реализации отдельных полномочий поселений района по решению вопросов местного значения в области градостроительной деятельности</w:t>
            </w: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995 055,58</w:t>
            </w:r>
          </w:p>
        </w:tc>
        <w:tc>
          <w:tcPr>
            <w:tcW w:w="2127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1 995 055,58</w:t>
            </w: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Освоение средств полное</w:t>
            </w:r>
          </w:p>
        </w:tc>
      </w:tr>
      <w:tr w:rsidR="00631C60" w:rsidRPr="00DB61DC" w:rsidTr="00AF3208">
        <w:trPr>
          <w:trHeight w:val="487"/>
          <w:jc w:val="center"/>
        </w:trPr>
        <w:tc>
          <w:tcPr>
            <w:tcW w:w="567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984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D311C4" w:rsidRDefault="00631C60" w:rsidP="0082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</w:t>
            </w:r>
            <w:r w:rsidR="00820E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5 055,58</w:t>
            </w:r>
          </w:p>
        </w:tc>
        <w:tc>
          <w:tcPr>
            <w:tcW w:w="2127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D311C4" w:rsidRDefault="00631C60" w:rsidP="0082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</w:t>
            </w:r>
            <w:r w:rsidR="00820E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5 055,58</w:t>
            </w:r>
          </w:p>
        </w:tc>
        <w:tc>
          <w:tcPr>
            <w:tcW w:w="1419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Merge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1D4361">
        <w:trPr>
          <w:trHeight w:val="398"/>
          <w:jc w:val="center"/>
        </w:trPr>
        <w:tc>
          <w:tcPr>
            <w:tcW w:w="567" w:type="dxa"/>
            <w:vMerge w:val="restart"/>
            <w:hideMark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программе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631C60" w:rsidRPr="00D311C4" w:rsidRDefault="00820EC5" w:rsidP="00631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10 674 222,24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1C60" w:rsidRPr="00D311C4" w:rsidRDefault="00820EC5" w:rsidP="00631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6 807 555,58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:rsidR="00631C60" w:rsidRPr="00D311C4" w:rsidRDefault="00820EC5" w:rsidP="00631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3 866 666,66</w:t>
            </w:r>
          </w:p>
        </w:tc>
        <w:tc>
          <w:tcPr>
            <w:tcW w:w="1560" w:type="dxa"/>
            <w:hideMark/>
          </w:tcPr>
          <w:p w:rsidR="00631C60" w:rsidRPr="00D311C4" w:rsidRDefault="00820EC5" w:rsidP="00631C6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Align w:val="center"/>
            <w:hideMark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497BEE">
        <w:trPr>
          <w:trHeight w:val="510"/>
          <w:jc w:val="center"/>
        </w:trPr>
        <w:tc>
          <w:tcPr>
            <w:tcW w:w="567" w:type="dxa"/>
            <w:vMerge/>
            <w:hideMark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hideMark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1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31C60" w:rsidRPr="00D311C4" w:rsidRDefault="00A56C8F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8 679 166,66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:rsidR="00631C60" w:rsidRPr="00D311C4" w:rsidRDefault="00820EC5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4 812 500,00</w:t>
            </w:r>
          </w:p>
        </w:tc>
        <w:tc>
          <w:tcPr>
            <w:tcW w:w="1419" w:type="dxa"/>
            <w:shd w:val="clear" w:color="auto" w:fill="FFFFFF" w:themeFill="background1"/>
            <w:noWrap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820EC5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3 866 666,66</w:t>
            </w:r>
          </w:p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631C60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C60" w:rsidRPr="00D311C4" w:rsidRDefault="00820EC5" w:rsidP="00631C6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34" w:type="dxa"/>
            <w:gridSpan w:val="2"/>
            <w:vAlign w:val="center"/>
          </w:tcPr>
          <w:p w:rsidR="00631C60" w:rsidRPr="00D311C4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C60" w:rsidRPr="00DB61DC" w:rsidTr="001D4361">
        <w:trPr>
          <w:trHeight w:val="280"/>
          <w:jc w:val="center"/>
        </w:trPr>
        <w:tc>
          <w:tcPr>
            <w:tcW w:w="567" w:type="dxa"/>
            <w:vMerge/>
          </w:tcPr>
          <w:p w:rsidR="00631C60" w:rsidRPr="00DB61DC" w:rsidRDefault="00631C60" w:rsidP="00631C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</w:tcPr>
          <w:p w:rsidR="00631C60" w:rsidRPr="00DB61DC" w:rsidRDefault="00631C60" w:rsidP="00631C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631C60" w:rsidRPr="00DB61DC" w:rsidRDefault="00631C60" w:rsidP="00631C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B61DC">
              <w:rPr>
                <w:rFonts w:ascii="Times New Roman" w:hAnsi="Times New Roman" w:cs="Times New Roman"/>
                <w:b/>
                <w:bCs/>
                <w:sz w:val="20"/>
              </w:rPr>
              <w:t>Другие источники</w:t>
            </w:r>
          </w:p>
        </w:tc>
        <w:tc>
          <w:tcPr>
            <w:tcW w:w="1984" w:type="dxa"/>
            <w:vAlign w:val="center"/>
          </w:tcPr>
          <w:p w:rsidR="00631C60" w:rsidRPr="00DB61DC" w:rsidRDefault="00631C60" w:rsidP="00820E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320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A56C8F">
              <w:rPr>
                <w:rFonts w:ascii="Times New Roman" w:hAnsi="Times New Roman" w:cs="Times New Roman"/>
                <w:b/>
                <w:sz w:val="20"/>
              </w:rPr>
              <w:t> 9</w:t>
            </w:r>
            <w:r w:rsidR="00820EC5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A56C8F">
              <w:rPr>
                <w:rFonts w:ascii="Times New Roman" w:hAnsi="Times New Roman" w:cs="Times New Roman"/>
                <w:b/>
                <w:sz w:val="20"/>
              </w:rPr>
              <w:t>5 055,58</w:t>
            </w:r>
          </w:p>
        </w:tc>
        <w:tc>
          <w:tcPr>
            <w:tcW w:w="2127" w:type="dxa"/>
            <w:noWrap/>
            <w:vAlign w:val="center"/>
          </w:tcPr>
          <w:p w:rsidR="00631C60" w:rsidRPr="00DB61DC" w:rsidRDefault="00631C60" w:rsidP="00820E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320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A56C8F">
              <w:rPr>
                <w:rFonts w:ascii="Times New Roman" w:hAnsi="Times New Roman" w:cs="Times New Roman"/>
                <w:b/>
                <w:sz w:val="20"/>
              </w:rPr>
              <w:t> 9</w:t>
            </w:r>
            <w:r w:rsidR="00820EC5"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A56C8F">
              <w:rPr>
                <w:rFonts w:ascii="Times New Roman" w:hAnsi="Times New Roman" w:cs="Times New Roman"/>
                <w:b/>
                <w:sz w:val="20"/>
              </w:rPr>
              <w:t>5 055,58</w:t>
            </w:r>
          </w:p>
        </w:tc>
        <w:tc>
          <w:tcPr>
            <w:tcW w:w="1419" w:type="dxa"/>
            <w:noWrap/>
            <w:vAlign w:val="center"/>
          </w:tcPr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B61DC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  <w:noWrap/>
          </w:tcPr>
          <w:p w:rsidR="00631C60" w:rsidRDefault="00631C60" w:rsidP="00631C60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31C60" w:rsidRDefault="00631C60" w:rsidP="00631C60">
            <w:pPr>
              <w:jc w:val="center"/>
            </w:pPr>
            <w:r w:rsidRPr="00C45528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2834" w:type="dxa"/>
            <w:gridSpan w:val="2"/>
            <w:vAlign w:val="center"/>
          </w:tcPr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1C60" w:rsidRPr="00DB61DC" w:rsidTr="001D4361">
        <w:trPr>
          <w:trHeight w:val="281"/>
          <w:jc w:val="center"/>
        </w:trPr>
        <w:tc>
          <w:tcPr>
            <w:tcW w:w="15026" w:type="dxa"/>
            <w:gridSpan w:val="9"/>
          </w:tcPr>
          <w:p w:rsidR="00631C60" w:rsidRPr="00D311C4" w:rsidRDefault="00631C60" w:rsidP="00631C60">
            <w:pPr>
              <w:rPr>
                <w:rFonts w:ascii="Times New Roman" w:hAnsi="Times New Roman" w:cs="Times New Roman"/>
                <w:b/>
              </w:rPr>
            </w:pPr>
            <w:r w:rsidRPr="00D311C4">
              <w:rPr>
                <w:rFonts w:ascii="Times New Roman" w:hAnsi="Times New Roman" w:cs="Times New Roman"/>
                <w:b/>
              </w:rPr>
              <w:t>Справочно: не использованный остаток МБТ прошлого года по заключенным МР поселениями контрактам/договорам:</w:t>
            </w:r>
          </w:p>
        </w:tc>
      </w:tr>
      <w:tr w:rsidR="00631C60" w:rsidRPr="00DB61DC" w:rsidTr="00362BB1">
        <w:trPr>
          <w:trHeight w:val="630"/>
          <w:jc w:val="center"/>
        </w:trPr>
        <w:tc>
          <w:tcPr>
            <w:tcW w:w="567" w:type="dxa"/>
          </w:tcPr>
          <w:p w:rsidR="00631C60" w:rsidRPr="00DB61DC" w:rsidRDefault="00631C60" w:rsidP="00631C60">
            <w:pPr>
              <w:rPr>
                <w:rFonts w:ascii="Times New Roman" w:hAnsi="Times New Roman" w:cs="Times New Roman"/>
                <w:sz w:val="20"/>
              </w:rPr>
            </w:pPr>
          </w:p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2" w:type="dxa"/>
            <w:vAlign w:val="center"/>
          </w:tcPr>
          <w:p w:rsidR="00631C60" w:rsidRPr="00DB61DC" w:rsidRDefault="00631C60" w:rsidP="00631C6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Иные межбюджетные трансферты на внесение изменений в документы территориального планирования и градостроительного зонирования администрации ГП «Поселок Айхал» </w:t>
            </w:r>
          </w:p>
        </w:tc>
        <w:tc>
          <w:tcPr>
            <w:tcW w:w="1843" w:type="dxa"/>
            <w:vAlign w:val="center"/>
          </w:tcPr>
          <w:p w:rsidR="00631C60" w:rsidRPr="00DB61DC" w:rsidRDefault="00631C60" w:rsidP="00631C6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DB61DC">
              <w:rPr>
                <w:rFonts w:ascii="Times New Roman" w:hAnsi="Times New Roman" w:cs="Times New Roman"/>
                <w:bCs/>
                <w:sz w:val="20"/>
              </w:rPr>
              <w:t>Бюджет М</w:t>
            </w:r>
            <w:r>
              <w:rPr>
                <w:rFonts w:ascii="Times New Roman" w:hAnsi="Times New Roman" w:cs="Times New Roman"/>
                <w:bCs/>
                <w:sz w:val="20"/>
              </w:rPr>
              <w:t>Р</w:t>
            </w:r>
            <w:r w:rsidRPr="00DB61DC">
              <w:rPr>
                <w:rFonts w:ascii="Times New Roman" w:hAnsi="Times New Roman" w:cs="Times New Roman"/>
                <w:bCs/>
                <w:sz w:val="20"/>
              </w:rPr>
              <w:t xml:space="preserve"> "Мирнинский район"</w:t>
            </w:r>
          </w:p>
        </w:tc>
        <w:tc>
          <w:tcPr>
            <w:tcW w:w="1984" w:type="dxa"/>
            <w:vAlign w:val="center"/>
          </w:tcPr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1 686 968,49</w:t>
            </w:r>
          </w:p>
        </w:tc>
        <w:tc>
          <w:tcPr>
            <w:tcW w:w="2127" w:type="dxa"/>
            <w:noWrap/>
            <w:vAlign w:val="center"/>
          </w:tcPr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68C1">
              <w:rPr>
                <w:rFonts w:ascii="Times New Roman" w:hAnsi="Times New Roman" w:cs="Times New Roman"/>
                <w:sz w:val="20"/>
              </w:rPr>
              <w:t>1 686 968,49</w:t>
            </w:r>
          </w:p>
        </w:tc>
        <w:tc>
          <w:tcPr>
            <w:tcW w:w="1419" w:type="dxa"/>
            <w:noWrap/>
            <w:vAlign w:val="center"/>
          </w:tcPr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noWrap/>
            <w:vAlign w:val="center"/>
          </w:tcPr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834" w:type="dxa"/>
            <w:gridSpan w:val="2"/>
            <w:vAlign w:val="center"/>
          </w:tcPr>
          <w:p w:rsidR="00631C60" w:rsidRPr="005268C1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68C1">
              <w:rPr>
                <w:rFonts w:ascii="Times New Roman" w:hAnsi="Times New Roman" w:cs="Times New Roman"/>
                <w:sz w:val="20"/>
              </w:rPr>
              <w:t xml:space="preserve">МК от 12.07.2024 № 0116300010724000039 сроком по 27.12.2024 с ООО «Корпус» </w:t>
            </w:r>
          </w:p>
          <w:p w:rsidR="00631C60" w:rsidRPr="005268C1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68C1">
              <w:rPr>
                <w:rFonts w:ascii="Times New Roman" w:hAnsi="Times New Roman" w:cs="Times New Roman"/>
                <w:sz w:val="20"/>
              </w:rPr>
              <w:t xml:space="preserve">Цена МК – 3 887 099,96 руб., в т.ч.: субсидия из госбюджета РС(Я) – 2 010 684,07 руб., МБТ МР «Мирнинский район» РС(Я) – 1 686 968,49 руб., средства местного бюджета поселения – 189 447,40руб. </w:t>
            </w:r>
          </w:p>
          <w:p w:rsidR="00631C60" w:rsidRPr="00DB61DC" w:rsidRDefault="00631C60" w:rsidP="00631C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68C1">
              <w:rPr>
                <w:rFonts w:ascii="Times New Roman" w:hAnsi="Times New Roman" w:cs="Times New Roman"/>
                <w:sz w:val="20"/>
              </w:rPr>
              <w:t>Работы выполнены, оплата произведена 09.12.2025г.</w:t>
            </w:r>
          </w:p>
        </w:tc>
      </w:tr>
    </w:tbl>
    <w:p w:rsidR="00B33BE7" w:rsidRDefault="00B33BE7" w:rsidP="002C7A99">
      <w:pPr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2C7A99" w:rsidRPr="00D311C4" w:rsidRDefault="002C7A99" w:rsidP="002C7A99">
      <w:pPr>
        <w:outlineLvl w:val="1"/>
        <w:rPr>
          <w:rFonts w:ascii="Times New Roman" w:hAnsi="Times New Roman"/>
          <w:b/>
        </w:rPr>
      </w:pPr>
      <w:r w:rsidRPr="00D311C4">
        <w:rPr>
          <w:rFonts w:ascii="Times New Roman" w:hAnsi="Times New Roman"/>
          <w:b/>
          <w:sz w:val="24"/>
          <w:szCs w:val="24"/>
        </w:rPr>
        <w:t xml:space="preserve">  </w:t>
      </w:r>
      <w:r w:rsidRPr="00D311C4">
        <w:rPr>
          <w:rFonts w:ascii="Times New Roman" w:hAnsi="Times New Roman"/>
          <w:b/>
        </w:rPr>
        <w:t xml:space="preserve">Согласовано с финансовым </w:t>
      </w:r>
      <w:r w:rsidR="001D4792" w:rsidRPr="00D311C4">
        <w:rPr>
          <w:rFonts w:ascii="Times New Roman" w:hAnsi="Times New Roman"/>
          <w:b/>
        </w:rPr>
        <w:t xml:space="preserve">управлением:  </w:t>
      </w:r>
      <w:r w:rsidRPr="00D311C4">
        <w:rPr>
          <w:rFonts w:ascii="Times New Roman" w:hAnsi="Times New Roman"/>
          <w:b/>
        </w:rPr>
        <w:t xml:space="preserve">                    ____________________/________________ /_______________________/</w:t>
      </w:r>
    </w:p>
    <w:p w:rsidR="00B33BE7" w:rsidRDefault="002C7A99" w:rsidP="001D4361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u w:val="single"/>
        </w:rPr>
      </w:pPr>
      <w:r w:rsidRPr="00D311C4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D311C4" w:rsidRPr="00D311C4">
        <w:rPr>
          <w:rFonts w:ascii="Times New Roman" w:hAnsi="Times New Roman"/>
          <w:b/>
        </w:rPr>
        <w:t xml:space="preserve">             </w:t>
      </w:r>
      <w:r w:rsidRPr="00D311C4">
        <w:rPr>
          <w:rFonts w:ascii="Times New Roman" w:hAnsi="Times New Roman"/>
          <w:b/>
        </w:rPr>
        <w:t xml:space="preserve">(должность)                     (подпись)     </w:t>
      </w:r>
      <w:r w:rsidR="001D4361">
        <w:rPr>
          <w:rFonts w:ascii="Times New Roman" w:hAnsi="Times New Roman"/>
          <w:b/>
        </w:rPr>
        <w:t xml:space="preserve">                        (Ф.И.О.</w:t>
      </w: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E661CC" w:rsidRDefault="00E661CC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E661CC" w:rsidRDefault="00E661CC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E661CC" w:rsidRDefault="00E661CC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56C8F" w:rsidRDefault="00A56C8F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AD5DDA" w:rsidRPr="00D311C4" w:rsidRDefault="00AD5DDA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</w:rPr>
      </w:pPr>
      <w:r w:rsidRPr="00D311C4">
        <w:rPr>
          <w:rFonts w:ascii="Times New Roman" w:hAnsi="Times New Roman" w:cs="Times New Roman"/>
          <w:b/>
          <w:u w:val="single"/>
        </w:rPr>
        <w:lastRenderedPageBreak/>
        <w:t>Раздел 4.</w:t>
      </w:r>
      <w:r w:rsidRPr="00D311C4">
        <w:rPr>
          <w:rFonts w:ascii="Times New Roman" w:hAnsi="Times New Roman" w:cs="Times New Roman"/>
          <w:b/>
        </w:rPr>
        <w:t xml:space="preserve">    </w:t>
      </w:r>
    </w:p>
    <w:p w:rsidR="00AD5DDA" w:rsidRPr="00D311C4" w:rsidRDefault="00AD5DDA" w:rsidP="00AD5DDA">
      <w:pP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</w:rPr>
      </w:pPr>
      <w:r w:rsidRPr="00D311C4">
        <w:rPr>
          <w:rFonts w:ascii="Times New Roman" w:hAnsi="Times New Roman" w:cs="Times New Roman"/>
          <w:b/>
        </w:rPr>
        <w:t>Достижение значений целевых индикаторов программы</w:t>
      </w:r>
    </w:p>
    <w:tbl>
      <w:tblPr>
        <w:tblW w:w="1488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559"/>
        <w:gridCol w:w="1134"/>
        <w:gridCol w:w="1701"/>
        <w:gridCol w:w="5245"/>
      </w:tblGrid>
      <w:tr w:rsidR="00433A65" w:rsidRPr="00687502" w:rsidTr="00433A65">
        <w:trPr>
          <w:cantSplit/>
          <w:trHeight w:val="63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Наименование целевого </w:t>
            </w: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br/>
              <w:t>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Единица </w:t>
            </w: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br/>
              <w:t>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Значение целевого индикатора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Пояснения к возникшим отклонениям</w:t>
            </w:r>
          </w:p>
        </w:tc>
      </w:tr>
      <w:tr w:rsidR="00433A65" w:rsidRPr="00687502" w:rsidTr="006F7F87">
        <w:trPr>
          <w:cantSplit/>
          <w:trHeight w:val="98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факт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33A65" w:rsidRPr="00687502" w:rsidTr="006F7F87">
        <w:trPr>
          <w:cantSplit/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B18" w:rsidRPr="00661B18" w:rsidRDefault="00661B18" w:rsidP="006050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1B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утвержденной актуализированной градостроительной документации (схема территориального планирования района; ГП, ПЗЗ, ППТсПМТ, МНГП)</w:t>
            </w:r>
          </w:p>
          <w:p w:rsidR="00433A65" w:rsidRPr="00687502" w:rsidRDefault="00661B18" w:rsidP="006050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1B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D8465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B05863" w:rsidP="00EC2C1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441DE4" w:rsidRDefault="00970900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399" w:rsidRPr="00C6082D" w:rsidRDefault="001C0399" w:rsidP="00C6082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33A65" w:rsidRPr="00687502" w:rsidTr="006F7F87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657" w:rsidRPr="00D84657" w:rsidRDefault="00D8465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8465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Доля внесенных в ЕГРН сведений </w:t>
            </w:r>
          </w:p>
          <w:p w:rsidR="00D84657" w:rsidRPr="00D84657" w:rsidRDefault="00D8465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8465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о границах населенных пунктов </w:t>
            </w:r>
          </w:p>
          <w:p w:rsidR="00433A65" w:rsidRPr="00687502" w:rsidRDefault="00D84657" w:rsidP="006050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5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 (нарастающим итогом)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D8465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B05863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441DE4" w:rsidRDefault="00180F9E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A65" w:rsidRPr="00687502" w:rsidRDefault="00433A65" w:rsidP="00C6082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33A65" w:rsidRPr="00687502" w:rsidTr="006F7F87">
        <w:trPr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33A65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Доля внесенных в ЕГРН сведений </w:t>
            </w:r>
          </w:p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о границах территориальных зон </w:t>
            </w:r>
          </w:p>
          <w:p w:rsidR="00433A65" w:rsidRPr="00687502" w:rsidRDefault="004C0987" w:rsidP="0060508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>(нарастающим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750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B05863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441DE4" w:rsidRDefault="00B05863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A65" w:rsidRPr="00687502" w:rsidRDefault="00433A65" w:rsidP="00C6082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33A65" w:rsidRPr="00687502" w:rsidTr="006F7F87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65" w:rsidRPr="00687502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Количество подготовленных </w:t>
            </w:r>
          </w:p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архитектурно-художественных концепций </w:t>
            </w:r>
          </w:p>
          <w:p w:rsidR="00433A65" w:rsidRPr="00687502" w:rsidRDefault="004C0987" w:rsidP="0060508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>с разработкой бренда и дизайн-кода (нарастающим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687502" w:rsidRDefault="00EC2C1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441DE4" w:rsidRDefault="00EC2C17" w:rsidP="00EC2C17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65" w:rsidRPr="00687502" w:rsidRDefault="00433A65" w:rsidP="00605086">
            <w:pPr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C0987" w:rsidRPr="00687502" w:rsidTr="006F7F87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87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Количество подготовленной проектной документации по компактной жилой застройке (для сельских территорий) </w:t>
            </w:r>
          </w:p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Default="00441DE4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Pr="006749CD" w:rsidRDefault="00441DE4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7" w:rsidRPr="004C0987" w:rsidRDefault="004C0987" w:rsidP="00605086">
            <w:pPr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C0987" w:rsidRPr="00687502" w:rsidTr="006F7F87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87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>Количество граждан – зас</w:t>
            </w:r>
            <w:r w:rsidR="00B8653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 xml:space="preserve">тройщиков, получивших субсидии </w:t>
            </w: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>на строительство или реконструкцию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Default="00441DE4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Pr="006749CD" w:rsidRDefault="00B05863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7" w:rsidRDefault="004C0987" w:rsidP="00605086">
            <w:pPr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4C0987" w:rsidRPr="004C0987" w:rsidRDefault="004C0987" w:rsidP="00605086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4C0987" w:rsidRPr="00687502" w:rsidTr="006F7F87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87" w:rsidRDefault="004C0987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987" w:rsidRPr="004C0987" w:rsidRDefault="004C0987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4C0987"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  <w:t>Объем ввода индивидуального жилья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Default="003E5678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Default="00441DE4" w:rsidP="00B0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  <w:r w:rsidR="00B0586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87" w:rsidRPr="006749CD" w:rsidRDefault="00B05863" w:rsidP="000F6832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  <w:r w:rsidR="000F683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7" w:rsidRDefault="000F6832" w:rsidP="00605086">
            <w:pPr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B10E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Плановые значения показателей целевого индикатора установлены по ранее выданной разрешительной документации на строительство (реконструкцию) ИЖД. Фактически дом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ов</w:t>
            </w:r>
            <w:r w:rsidRPr="005B10E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введено и поставлено на государственный кадастровый учет меньше</w:t>
            </w:r>
            <w:r w:rsidRPr="005B10E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</w:tc>
      </w:tr>
      <w:tr w:rsidR="003E5678" w:rsidRPr="00687502" w:rsidTr="006F7F87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8" w:rsidRDefault="003E5678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678" w:rsidRPr="003E5678" w:rsidRDefault="003E5678" w:rsidP="00605086">
            <w:pPr>
              <w:widowControl w:val="0"/>
              <w:spacing w:after="0" w:line="240" w:lineRule="auto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3E5678">
              <w:rPr>
                <w:rFonts w:ascii="Times New Roman" w:hAnsi="Times New Roman"/>
                <w:sz w:val="20"/>
                <w:szCs w:val="20"/>
              </w:rPr>
              <w:t>Количество опубликованной в СМИ и (или) социальных сетях в сети Интернет информации о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78" w:rsidRDefault="003E5678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78" w:rsidRDefault="00441DE4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78" w:rsidRPr="006749CD" w:rsidRDefault="00441DE4" w:rsidP="00605086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78" w:rsidRPr="00B2777A" w:rsidRDefault="00E661CC" w:rsidP="00CA6F98">
            <w:pPr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hyperlink w:history="1">
              <w:r w:rsidR="00B2777A" w:rsidRPr="00B2777A">
                <w:rPr>
                  <w:rFonts w:ascii="Times New Roman" w:hAnsi="Times New Roman"/>
                  <w:color w:val="0000FF"/>
                  <w:sz w:val="20"/>
                  <w:szCs w:val="20"/>
                  <w:lang w:val="en-US"/>
                </w:rPr>
                <w:t>www</w:t>
              </w:r>
              <w:r w:rsidR="00B2777A" w:rsidRPr="00B2777A">
                <w:rPr>
                  <w:rFonts w:ascii="Times New Roman" w:hAnsi="Times New Roman"/>
                  <w:color w:val="0000FF"/>
                  <w:sz w:val="20"/>
                  <w:szCs w:val="20"/>
                </w:rPr>
                <w:t>.</w:t>
              </w:r>
              <w:r w:rsidR="00B2777A" w:rsidRPr="00B2777A">
                <w:rPr>
                  <w:rFonts w:ascii="Times New Roman" w:hAnsi="Times New Roman"/>
                  <w:color w:val="0000FF"/>
                  <w:sz w:val="20"/>
                  <w:szCs w:val="20"/>
                  <w:lang w:val="en-US"/>
                </w:rPr>
                <w:t>a</w:t>
              </w:r>
              <w:r w:rsidR="00B2777A" w:rsidRPr="00B2777A">
                <w:rPr>
                  <w:rFonts w:ascii="Times New Roman" w:hAnsi="Times New Roman"/>
                  <w:color w:val="0000FF"/>
                  <w:sz w:val="20"/>
                  <w:szCs w:val="20"/>
                </w:rPr>
                <w:t>лмазный - край.рф</w:t>
              </w:r>
            </w:hyperlink>
            <w:r w:rsidR="00852A8B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="00CA6F98">
              <w:rPr>
                <w:rFonts w:ascii="Times New Roman" w:hAnsi="Times New Roman"/>
                <w:sz w:val="20"/>
                <w:szCs w:val="20"/>
              </w:rPr>
              <w:t>15.01.2025</w:t>
            </w:r>
            <w:r w:rsidR="00852A8B" w:rsidRPr="00852A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A6F98">
              <w:rPr>
                <w:rFonts w:ascii="Times New Roman" w:hAnsi="Times New Roman"/>
                <w:sz w:val="20"/>
                <w:szCs w:val="20"/>
              </w:rPr>
              <w:t>14.08.2025</w:t>
            </w:r>
            <w:r w:rsidR="00852A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A6F98">
              <w:rPr>
                <w:rFonts w:ascii="Times New Roman" w:hAnsi="Times New Roman"/>
                <w:sz w:val="20"/>
                <w:szCs w:val="20"/>
              </w:rPr>
              <w:t>02.10.2025</w:t>
            </w:r>
            <w:r w:rsidR="00852A8B" w:rsidRPr="00852A8B">
              <w:rPr>
                <w:rFonts w:ascii="Times New Roman" w:hAnsi="Times New Roman"/>
                <w:sz w:val="20"/>
                <w:szCs w:val="20"/>
              </w:rPr>
              <w:t>,</w:t>
            </w:r>
            <w:r w:rsidR="00852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6F98">
              <w:rPr>
                <w:rFonts w:ascii="Times New Roman" w:hAnsi="Times New Roman"/>
                <w:sz w:val="20"/>
                <w:szCs w:val="20"/>
              </w:rPr>
              <w:t>08.10.2025</w:t>
            </w:r>
            <w:r w:rsidR="00852A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A6F98">
              <w:rPr>
                <w:rFonts w:ascii="Times New Roman" w:hAnsi="Times New Roman"/>
                <w:sz w:val="20"/>
                <w:szCs w:val="20"/>
              </w:rPr>
              <w:t>26.11.2025</w:t>
            </w:r>
          </w:p>
        </w:tc>
      </w:tr>
    </w:tbl>
    <w:p w:rsidR="00E6751A" w:rsidRDefault="00E6751A" w:rsidP="00E6751A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color w:val="000000"/>
          <w:sz w:val="24"/>
          <w:szCs w:val="24"/>
        </w:rPr>
      </w:pPr>
    </w:p>
    <w:p w:rsidR="00E661CC" w:rsidRDefault="00E661CC" w:rsidP="00605086">
      <w:pPr>
        <w:jc w:val="center"/>
        <w:rPr>
          <w:rFonts w:ascii="Times New Roman" w:hAnsi="Times New Roman"/>
          <w:b/>
        </w:rPr>
      </w:pPr>
    </w:p>
    <w:p w:rsidR="00E661CC" w:rsidRDefault="00E661CC" w:rsidP="00605086">
      <w:pPr>
        <w:jc w:val="center"/>
        <w:rPr>
          <w:rFonts w:ascii="Times New Roman" w:hAnsi="Times New Roman"/>
          <w:b/>
        </w:rPr>
      </w:pPr>
    </w:p>
    <w:p w:rsidR="00E661CC" w:rsidRDefault="00E661CC" w:rsidP="00605086">
      <w:pPr>
        <w:jc w:val="center"/>
        <w:rPr>
          <w:rFonts w:ascii="Times New Roman" w:hAnsi="Times New Roman"/>
          <w:b/>
        </w:rPr>
      </w:pPr>
    </w:p>
    <w:p w:rsidR="003E5678" w:rsidRPr="00D311C4" w:rsidRDefault="00F137EF" w:rsidP="0060508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311C4">
        <w:rPr>
          <w:rFonts w:ascii="Times New Roman" w:hAnsi="Times New Roman"/>
          <w:b/>
        </w:rPr>
        <w:lastRenderedPageBreak/>
        <w:t xml:space="preserve">Расчет </w:t>
      </w:r>
      <w:r w:rsidR="003E5678" w:rsidRPr="00D311C4">
        <w:rPr>
          <w:rFonts w:ascii="Times New Roman" w:hAnsi="Times New Roman"/>
          <w:b/>
        </w:rPr>
        <w:t xml:space="preserve">индикаторов муниципальной программы </w:t>
      </w:r>
    </w:p>
    <w:tbl>
      <w:tblPr>
        <w:tblW w:w="15168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568"/>
        <w:gridCol w:w="5246"/>
        <w:gridCol w:w="709"/>
        <w:gridCol w:w="1987"/>
        <w:gridCol w:w="2272"/>
        <w:gridCol w:w="17"/>
        <w:gridCol w:w="1684"/>
        <w:gridCol w:w="2685"/>
      </w:tblGrid>
      <w:tr w:rsidR="003E5678" w:rsidRPr="00605086" w:rsidTr="00D77AA9">
        <w:trPr>
          <w:tblHeader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№№ п/п</w:t>
            </w:r>
          </w:p>
        </w:tc>
        <w:tc>
          <w:tcPr>
            <w:tcW w:w="5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Расчет показателя целевого индикатора</w:t>
            </w:r>
          </w:p>
        </w:tc>
        <w:tc>
          <w:tcPr>
            <w:tcW w:w="4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3E5678" w:rsidRPr="00605086" w:rsidTr="00D77AA9">
        <w:trPr>
          <w:tblHeader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2753E1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значения, применяемые для расчета формулы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метод сбора исходных данных</w:t>
            </w: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05086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Количество утвержденной актуализированной градостроительной документации </w:t>
            </w:r>
          </w:p>
          <w:p w:rsidR="003E5678" w:rsidRPr="00605086" w:rsidRDefault="003E5678" w:rsidP="0060508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(схема территориального планирования района; ГП, ПЗЗ, ППТсПМТ, МНГП) 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Котч = Knn+Kmn</w:t>
            </w:r>
            <w:r w:rsidR="001C0399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0399" w:rsidRPr="00B33BE7">
              <w:rPr>
                <w:rFonts w:ascii="Times New Roman" w:hAnsi="Times New Roman"/>
                <w:sz w:val="20"/>
                <w:szCs w:val="20"/>
              </w:rPr>
              <w:t>(11 = 6+5)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Knn 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(6)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–показатель предыдущих отчетных периодов</w:t>
            </w:r>
            <w:r w:rsidR="00970900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;</w:t>
            </w:r>
            <w:r w:rsidR="002753E1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Kmn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 (5)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 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НПА об утверждении документации(данные ИСОГД)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ведение реестра утвержденной в установленном порядке по результатам общественных обсуждений или публичных слушаний документации </w:t>
            </w: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Доля внесенных в ЕГРН сведений </w:t>
            </w:r>
          </w:p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о границах населенных пунктов 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291F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Котч (%) = ((Knn+Kmn)/Кпл)*100</w:t>
            </w:r>
            <w:r w:rsidR="00B4291F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5678" w:rsidRPr="00605086" w:rsidRDefault="00B4291F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BE7">
              <w:rPr>
                <w:rFonts w:ascii="Times New Roman" w:hAnsi="Times New Roman"/>
                <w:sz w:val="20"/>
                <w:szCs w:val="20"/>
              </w:rPr>
              <w:t xml:space="preserve">91% = </w:t>
            </w:r>
            <w:r w:rsidR="00912256" w:rsidRPr="00B33BE7">
              <w:rPr>
                <w:rFonts w:ascii="Times New Roman" w:hAnsi="Times New Roman"/>
                <w:sz w:val="20"/>
                <w:szCs w:val="20"/>
              </w:rPr>
              <w:t>(</w:t>
            </w:r>
            <w:r w:rsidRPr="00B33BE7">
              <w:rPr>
                <w:rFonts w:ascii="Times New Roman" w:hAnsi="Times New Roman"/>
                <w:sz w:val="20"/>
                <w:szCs w:val="20"/>
              </w:rPr>
              <w:t>(9+1)/11</w:t>
            </w:r>
            <w:r w:rsidR="00912256" w:rsidRPr="00B33BE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33BE7">
              <w:rPr>
                <w:rFonts w:ascii="Times New Roman" w:hAnsi="Times New Roman"/>
                <w:sz w:val="20"/>
                <w:szCs w:val="20"/>
              </w:rPr>
              <w:t>*100%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Knn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 (9)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показате</w:t>
            </w:r>
            <w:r w:rsidR="002753E1" w:rsidRPr="00605086">
              <w:rPr>
                <w:rFonts w:ascii="Times New Roman" w:hAnsi="Times New Roman"/>
                <w:sz w:val="20"/>
                <w:szCs w:val="20"/>
              </w:rPr>
              <w:t xml:space="preserve">ль предыдущих отчетных периодов;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Kmn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 (1)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 – показатель текущего отчетного периода;</w:t>
            </w:r>
            <w:r w:rsidR="002753E1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Кпл 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(11)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 показатель плановый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сведения (выписки)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из ЕГРН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ведение учета поставленных на кадастровый учет границ на основе сведений из ЕГРН</w:t>
            </w: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Доля внесенных в ЕГРН сведений </w:t>
            </w:r>
          </w:p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о границах территориальных зон </w:t>
            </w:r>
          </w:p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Котч (%) = ((Knn+Kmn)/Кпл)*100</w:t>
            </w:r>
          </w:p>
          <w:p w:rsidR="00912256" w:rsidRPr="00605086" w:rsidRDefault="00A27469" w:rsidP="009408F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="00912256" w:rsidRPr="00B33BE7">
              <w:rPr>
                <w:rFonts w:ascii="Times New Roman" w:hAnsi="Times New Roman"/>
                <w:sz w:val="20"/>
                <w:szCs w:val="20"/>
              </w:rPr>
              <w:t xml:space="preserve">% = </w:t>
            </w:r>
            <w:r w:rsidR="00912256" w:rsidRPr="009408F3">
              <w:rPr>
                <w:rFonts w:ascii="Times New Roman" w:hAnsi="Times New Roman"/>
                <w:sz w:val="20"/>
                <w:szCs w:val="20"/>
              </w:rPr>
              <w:t>((</w:t>
            </w:r>
            <w:r w:rsidR="009408F3" w:rsidRPr="009408F3">
              <w:rPr>
                <w:rFonts w:ascii="Times New Roman" w:hAnsi="Times New Roman"/>
                <w:sz w:val="20"/>
                <w:szCs w:val="20"/>
              </w:rPr>
              <w:t>72</w:t>
            </w:r>
            <w:r w:rsidR="00912256" w:rsidRPr="009408F3">
              <w:rPr>
                <w:rFonts w:ascii="Times New Roman" w:hAnsi="Times New Roman"/>
                <w:sz w:val="20"/>
                <w:szCs w:val="20"/>
              </w:rPr>
              <w:t>+</w:t>
            </w:r>
            <w:r w:rsidR="009408F3" w:rsidRPr="009408F3">
              <w:rPr>
                <w:rFonts w:ascii="Times New Roman" w:hAnsi="Times New Roman"/>
                <w:sz w:val="20"/>
                <w:szCs w:val="20"/>
              </w:rPr>
              <w:t>66</w:t>
            </w:r>
            <w:r w:rsidR="00912256" w:rsidRPr="009408F3">
              <w:rPr>
                <w:rFonts w:ascii="Times New Roman" w:hAnsi="Times New Roman"/>
                <w:sz w:val="20"/>
                <w:szCs w:val="20"/>
              </w:rPr>
              <w:t>)/15</w:t>
            </w:r>
            <w:r w:rsidR="009408F3" w:rsidRPr="009408F3">
              <w:rPr>
                <w:rFonts w:ascii="Times New Roman" w:hAnsi="Times New Roman"/>
                <w:sz w:val="20"/>
                <w:szCs w:val="20"/>
              </w:rPr>
              <w:t>0</w:t>
            </w:r>
            <w:r w:rsidR="00912256" w:rsidRPr="009408F3">
              <w:rPr>
                <w:rFonts w:ascii="Times New Roman" w:hAnsi="Times New Roman"/>
                <w:sz w:val="20"/>
                <w:szCs w:val="20"/>
              </w:rPr>
              <w:t>)*100%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Knn </w:t>
            </w:r>
            <w:r w:rsidR="00B33BE7" w:rsidRPr="00660EBE">
              <w:rPr>
                <w:rFonts w:ascii="Times New Roman" w:hAnsi="Times New Roman"/>
                <w:sz w:val="20"/>
                <w:szCs w:val="20"/>
              </w:rPr>
              <w:t>(49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–показатель предыдущих отчетных периодов;</w:t>
            </w:r>
          </w:p>
          <w:p w:rsidR="003E5678" w:rsidRPr="00605086" w:rsidRDefault="003E5678" w:rsidP="009408F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Kmn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408F3">
              <w:rPr>
                <w:rFonts w:ascii="Times New Roman" w:hAnsi="Times New Roman"/>
                <w:sz w:val="20"/>
                <w:szCs w:val="20"/>
              </w:rPr>
              <w:t>66</w:t>
            </w:r>
            <w:r w:rsidR="00B33BE7">
              <w:rPr>
                <w:rFonts w:ascii="Times New Roman" w:hAnsi="Times New Roman"/>
                <w:sz w:val="20"/>
                <w:szCs w:val="20"/>
              </w:rPr>
              <w:t>)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 – показатель текущего отчетного периода;</w:t>
            </w:r>
            <w:r w:rsidR="002753E1" w:rsidRPr="00605086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Кпл </w:t>
            </w:r>
            <w:r w:rsidR="00B33BE7">
              <w:rPr>
                <w:rFonts w:ascii="Times New Roman" w:hAnsi="Times New Roman"/>
                <w:sz w:val="20"/>
                <w:szCs w:val="20"/>
              </w:rPr>
              <w:t>(15</w:t>
            </w:r>
            <w:r w:rsidR="009408F3">
              <w:rPr>
                <w:rFonts w:ascii="Times New Roman" w:hAnsi="Times New Roman"/>
                <w:sz w:val="20"/>
                <w:szCs w:val="20"/>
              </w:rPr>
              <w:t>0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 показатель плановый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сведения (выписки)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из ЕГРН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ведение учета поставленных на кадастровый учет границ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на основе сведений из ЕГРН</w:t>
            </w: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Количество подготовленных архитектурно-художественных концепций </w:t>
            </w:r>
          </w:p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с разработкой бренда и дизайн-кода</w:t>
            </w:r>
          </w:p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(нарастающим итогом)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3BE7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Котч = Knn+Kmn</w:t>
            </w:r>
          </w:p>
          <w:p w:rsidR="003E5678" w:rsidRPr="00B33BE7" w:rsidRDefault="00B33BE7" w:rsidP="00B33B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= 0+0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Knn 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–показатель предыдущих отчетных периодов;</w:t>
            </w:r>
            <w:r w:rsidR="002753E1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Kmn 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реестр УАиГ (данные ИСОГД)</w:t>
            </w:r>
          </w:p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ведение учета подготовленных поселениями документов </w:t>
            </w:r>
          </w:p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Количество подготовленной проектной документации по компактной жилой застройке (для сельских территорий) (нарастающим итоговом)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3BE7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Котч = Knn+Kmn</w:t>
            </w:r>
          </w:p>
          <w:p w:rsidR="003E5678" w:rsidRPr="00B33BE7" w:rsidRDefault="00B33BE7" w:rsidP="00B33B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= 0+0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Knn 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–показатель предыдущих отчетных периодов;</w:t>
            </w:r>
            <w:r w:rsidR="002753E1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Kmn </w:t>
            </w:r>
            <w:r w:rsidR="00B33BE7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– показатель текущего отчетного периода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реестр УАиГ и данные ИСОГД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ведение учета подготовленных поселениями документов </w:t>
            </w:r>
          </w:p>
        </w:tc>
      </w:tr>
      <w:tr w:rsidR="003E5678" w:rsidRPr="00605086" w:rsidTr="00D77AA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Количество граждан – застройщиков, получивших субсидии на строительство или реконструкцию индивидуального жилого дома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протоколы комиссии по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распределению субсидий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lastRenderedPageBreak/>
              <w:t>прием документов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и формирование списка претендентов на получение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субсидии, ведение учета количества участников мероприятия, получивших субсидии </w:t>
            </w:r>
          </w:p>
        </w:tc>
      </w:tr>
      <w:tr w:rsidR="003E5678" w:rsidRPr="00605086" w:rsidTr="00605086">
        <w:trPr>
          <w:trHeight w:val="6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widowControl w:val="0"/>
              <w:spacing w:after="0" w:line="257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Объем ввода индивидуального жилья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технические планы зданий индивидуальных жилых домов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и данные ИСОГД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прием от застройщиков уведомлений</w:t>
            </w:r>
            <w:r w:rsidR="00605086">
              <w:rPr>
                <w:rFonts w:ascii="Times New Roman" w:hAnsi="Times New Roman"/>
                <w:sz w:val="20"/>
                <w:szCs w:val="20"/>
              </w:rPr>
              <w:t xml:space="preserve"> об окончании строительства или реконструкции объектов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индивидуального жилищного строительства с техническими планами зданий и выдача уведомлений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о соответствии построенных или реконструированных объектов индивидуального жилищного строительства требованиям законодательства о градостроительной деятельности;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получение сведений о вводе индивидуального жилья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от МО «Город Мирный»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и МО «Поселок «Айхал», осуществляющих градостроительную деятельность самостоятельно, и ведение сводного учета по вводу ИЖС</w:t>
            </w:r>
          </w:p>
        </w:tc>
      </w:tr>
      <w:tr w:rsidR="003E5678" w:rsidRPr="00605086" w:rsidTr="00605086">
        <w:trPr>
          <w:trHeight w:val="221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Количество опубликованной в СМИ и (или) социальных сетях в сети Интернет информации о реализации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>Газеты, скриншоты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с сайта,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страниц соцсетей и т.п. с размещенной информацией</w:t>
            </w:r>
            <w:r w:rsidR="00F9186A" w:rsidRPr="0060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086">
              <w:rPr>
                <w:rFonts w:ascii="Times New Roman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678" w:rsidRPr="00605086" w:rsidRDefault="003E5678" w:rsidP="0060508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086">
              <w:rPr>
                <w:rFonts w:ascii="Times New Roman" w:hAnsi="Times New Roman"/>
                <w:sz w:val="20"/>
                <w:szCs w:val="20"/>
              </w:rPr>
              <w:t xml:space="preserve">Мониторинг опубликованной информации (подсчет) </w:t>
            </w:r>
          </w:p>
        </w:tc>
      </w:tr>
    </w:tbl>
    <w:p w:rsidR="003E5678" w:rsidRPr="00605086" w:rsidRDefault="003E5678" w:rsidP="003E5678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5678" w:rsidRPr="00D311C4" w:rsidRDefault="003E5678" w:rsidP="003E56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</w:rPr>
      </w:pPr>
      <w:r w:rsidRPr="00D311C4">
        <w:rPr>
          <w:rFonts w:ascii="Times New Roman" w:hAnsi="Times New Roman"/>
          <w:b/>
        </w:rPr>
        <w:t>Курирующий заместитель Главы Администрации района</w:t>
      </w:r>
      <w:r w:rsidRPr="00D311C4">
        <w:rPr>
          <w:rFonts w:ascii="Times New Roman" w:hAnsi="Times New Roman"/>
        </w:rPr>
        <w:t xml:space="preserve">         ________________ /_</w:t>
      </w:r>
      <w:r w:rsidR="00762B65">
        <w:rPr>
          <w:rFonts w:ascii="Times New Roman" w:hAnsi="Times New Roman"/>
        </w:rPr>
        <w:t>С.В. Корнилов</w:t>
      </w:r>
      <w:r w:rsidRPr="00D311C4">
        <w:rPr>
          <w:rFonts w:ascii="Times New Roman" w:hAnsi="Times New Roman"/>
        </w:rPr>
        <w:t>_/</w:t>
      </w:r>
    </w:p>
    <w:p w:rsidR="003E5678" w:rsidRPr="00D311C4" w:rsidRDefault="007319D8" w:rsidP="003E5678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</w:t>
      </w:r>
      <w:r w:rsidR="003E5678" w:rsidRPr="00D311C4">
        <w:rPr>
          <w:rFonts w:ascii="Times New Roman" w:hAnsi="Times New Roman"/>
          <w:i/>
        </w:rPr>
        <w:t xml:space="preserve"> (подпись)                       (Ф.И.О.)</w:t>
      </w:r>
      <w:r w:rsidR="003E5678" w:rsidRPr="00D311C4">
        <w:rPr>
          <w:rFonts w:ascii="Times New Roman" w:hAnsi="Times New Roman"/>
          <w:i/>
        </w:rPr>
        <w:tab/>
      </w:r>
    </w:p>
    <w:p w:rsidR="003E5678" w:rsidRPr="00D311C4" w:rsidRDefault="003E5678" w:rsidP="003E56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</w:p>
    <w:p w:rsidR="003E5678" w:rsidRPr="00D311C4" w:rsidRDefault="003E5678" w:rsidP="003E56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  <w:r w:rsidRPr="00D311C4">
        <w:rPr>
          <w:rFonts w:ascii="Times New Roman" w:hAnsi="Times New Roman"/>
          <w:b/>
        </w:rPr>
        <w:t xml:space="preserve">Координатор:      </w:t>
      </w:r>
      <w:r w:rsidRPr="00D311C4">
        <w:rPr>
          <w:rFonts w:ascii="Times New Roman" w:hAnsi="Times New Roman"/>
          <w:b/>
        </w:rPr>
        <w:tab/>
      </w:r>
      <w:r w:rsidRPr="00D311C4">
        <w:rPr>
          <w:rFonts w:ascii="Times New Roman" w:hAnsi="Times New Roman"/>
          <w:b/>
        </w:rPr>
        <w:tab/>
        <w:t xml:space="preserve">    </w:t>
      </w:r>
      <w:r w:rsidRPr="00D311C4">
        <w:rPr>
          <w:rFonts w:ascii="Times New Roman" w:hAnsi="Times New Roman"/>
        </w:rPr>
        <w:t>_Начальник УАиГ______            ________________ /_С.А. Сафонова__/</w:t>
      </w:r>
    </w:p>
    <w:p w:rsidR="003E5678" w:rsidRPr="00D311C4" w:rsidRDefault="003E5678" w:rsidP="003E5678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</w:rPr>
      </w:pPr>
      <w:r w:rsidRPr="00D311C4">
        <w:rPr>
          <w:rFonts w:ascii="Times New Roman" w:hAnsi="Times New Roman"/>
          <w:i/>
        </w:rPr>
        <w:t xml:space="preserve">                                      </w:t>
      </w:r>
      <w:r w:rsidR="007319D8">
        <w:rPr>
          <w:rFonts w:ascii="Times New Roman" w:hAnsi="Times New Roman"/>
          <w:i/>
        </w:rPr>
        <w:t xml:space="preserve">                </w:t>
      </w:r>
      <w:r w:rsidRPr="00D311C4">
        <w:rPr>
          <w:rFonts w:ascii="Times New Roman" w:hAnsi="Times New Roman"/>
          <w:i/>
        </w:rPr>
        <w:t xml:space="preserve">   (должность)                                         (подпись)                       (Ф.И.О.)</w:t>
      </w:r>
      <w:r w:rsidRPr="00D311C4">
        <w:rPr>
          <w:rFonts w:ascii="Times New Roman" w:hAnsi="Times New Roman"/>
          <w:i/>
        </w:rPr>
        <w:tab/>
      </w:r>
    </w:p>
    <w:p w:rsidR="003E5678" w:rsidRDefault="003E5678" w:rsidP="003E567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9D8" w:rsidRDefault="007319D8" w:rsidP="003E567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49E5" w:rsidRPr="00183BFA" w:rsidRDefault="00A849E5" w:rsidP="0087795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18"/>
          <w:szCs w:val="18"/>
        </w:rPr>
      </w:pPr>
      <w:r w:rsidRPr="00183BFA">
        <w:rPr>
          <w:rFonts w:ascii="Times New Roman" w:hAnsi="Times New Roman"/>
          <w:sz w:val="18"/>
          <w:szCs w:val="18"/>
        </w:rPr>
        <w:t xml:space="preserve">Исполнитель: </w:t>
      </w:r>
      <w:r>
        <w:rPr>
          <w:rFonts w:ascii="Times New Roman" w:hAnsi="Times New Roman"/>
          <w:sz w:val="18"/>
          <w:szCs w:val="18"/>
        </w:rPr>
        <w:t>Бабушкина Н</w:t>
      </w:r>
      <w:r w:rsidR="008E596D">
        <w:rPr>
          <w:rFonts w:ascii="Times New Roman" w:hAnsi="Times New Roman"/>
          <w:sz w:val="18"/>
          <w:szCs w:val="18"/>
        </w:rPr>
        <w:t>аталья Владимировна</w:t>
      </w:r>
    </w:p>
    <w:p w:rsidR="00131E68" w:rsidRPr="00C01B2C" w:rsidRDefault="00A849E5" w:rsidP="0087795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18"/>
          <w:szCs w:val="18"/>
        </w:rPr>
      </w:pPr>
      <w:r w:rsidRPr="00183BFA">
        <w:rPr>
          <w:rFonts w:ascii="Times New Roman" w:hAnsi="Times New Roman"/>
          <w:sz w:val="18"/>
          <w:szCs w:val="18"/>
        </w:rPr>
        <w:t>Телефон:4-97-76</w:t>
      </w:r>
    </w:p>
    <w:sectPr w:rsidR="00131E68" w:rsidRPr="00C01B2C" w:rsidSect="001D4361">
      <w:pgSz w:w="16838" w:h="11906" w:orient="landscape"/>
      <w:pgMar w:top="993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46" w:rsidRDefault="00A55846" w:rsidP="00687502">
      <w:pPr>
        <w:spacing w:after="0" w:line="240" w:lineRule="auto"/>
      </w:pPr>
      <w:r>
        <w:separator/>
      </w:r>
    </w:p>
  </w:endnote>
  <w:endnote w:type="continuationSeparator" w:id="0">
    <w:p w:rsidR="00A55846" w:rsidRDefault="00A55846" w:rsidP="0068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46" w:rsidRDefault="00A55846" w:rsidP="00687502">
      <w:pPr>
        <w:spacing w:after="0" w:line="240" w:lineRule="auto"/>
      </w:pPr>
      <w:r>
        <w:separator/>
      </w:r>
    </w:p>
  </w:footnote>
  <w:footnote w:type="continuationSeparator" w:id="0">
    <w:p w:rsidR="00A55846" w:rsidRDefault="00A55846" w:rsidP="00687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E5"/>
    <w:multiLevelType w:val="hybridMultilevel"/>
    <w:tmpl w:val="3C8645CC"/>
    <w:lvl w:ilvl="0" w:tplc="65004B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8236F3E"/>
    <w:multiLevelType w:val="multilevel"/>
    <w:tmpl w:val="DA8A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1081E"/>
    <w:multiLevelType w:val="hybridMultilevel"/>
    <w:tmpl w:val="A05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3619D"/>
    <w:multiLevelType w:val="hybridMultilevel"/>
    <w:tmpl w:val="12DCD3E0"/>
    <w:lvl w:ilvl="0" w:tplc="50B6BD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F9049B6"/>
    <w:multiLevelType w:val="hybridMultilevel"/>
    <w:tmpl w:val="76260266"/>
    <w:lvl w:ilvl="0" w:tplc="7932F728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AB"/>
    <w:rsid w:val="000037C8"/>
    <w:rsid w:val="00007228"/>
    <w:rsid w:val="00013640"/>
    <w:rsid w:val="00023733"/>
    <w:rsid w:val="00026E21"/>
    <w:rsid w:val="00037412"/>
    <w:rsid w:val="00042CAB"/>
    <w:rsid w:val="000577B7"/>
    <w:rsid w:val="0007038C"/>
    <w:rsid w:val="00071510"/>
    <w:rsid w:val="00072472"/>
    <w:rsid w:val="00074335"/>
    <w:rsid w:val="00076B51"/>
    <w:rsid w:val="00077237"/>
    <w:rsid w:val="0008116F"/>
    <w:rsid w:val="00084C57"/>
    <w:rsid w:val="00085AC3"/>
    <w:rsid w:val="00087063"/>
    <w:rsid w:val="000A1899"/>
    <w:rsid w:val="000B4C09"/>
    <w:rsid w:val="000B62BE"/>
    <w:rsid w:val="000B660C"/>
    <w:rsid w:val="000C0E6D"/>
    <w:rsid w:val="000C7196"/>
    <w:rsid w:val="000D500F"/>
    <w:rsid w:val="000D7569"/>
    <w:rsid w:val="000E32D6"/>
    <w:rsid w:val="000F3053"/>
    <w:rsid w:val="000F6832"/>
    <w:rsid w:val="00105118"/>
    <w:rsid w:val="00110635"/>
    <w:rsid w:val="00110A7C"/>
    <w:rsid w:val="0012537B"/>
    <w:rsid w:val="00127A5E"/>
    <w:rsid w:val="00131E68"/>
    <w:rsid w:val="00134E72"/>
    <w:rsid w:val="001441ED"/>
    <w:rsid w:val="00144A90"/>
    <w:rsid w:val="00145DE4"/>
    <w:rsid w:val="00160177"/>
    <w:rsid w:val="001604DA"/>
    <w:rsid w:val="001616EB"/>
    <w:rsid w:val="00177573"/>
    <w:rsid w:val="001805B4"/>
    <w:rsid w:val="00180F9E"/>
    <w:rsid w:val="001825D7"/>
    <w:rsid w:val="0018745A"/>
    <w:rsid w:val="00192F86"/>
    <w:rsid w:val="001A3E1D"/>
    <w:rsid w:val="001A5EB3"/>
    <w:rsid w:val="001B0880"/>
    <w:rsid w:val="001B3409"/>
    <w:rsid w:val="001C0399"/>
    <w:rsid w:val="001C21DD"/>
    <w:rsid w:val="001C2886"/>
    <w:rsid w:val="001C67CC"/>
    <w:rsid w:val="001C7991"/>
    <w:rsid w:val="001D0DF7"/>
    <w:rsid w:val="001D3D94"/>
    <w:rsid w:val="001D42F4"/>
    <w:rsid w:val="001D4361"/>
    <w:rsid w:val="001D4792"/>
    <w:rsid w:val="001E0D0F"/>
    <w:rsid w:val="001E3B44"/>
    <w:rsid w:val="001E4BBC"/>
    <w:rsid w:val="001F1A1A"/>
    <w:rsid w:val="00200557"/>
    <w:rsid w:val="0021222A"/>
    <w:rsid w:val="00212F58"/>
    <w:rsid w:val="0021598F"/>
    <w:rsid w:val="002275F7"/>
    <w:rsid w:val="002345B6"/>
    <w:rsid w:val="00235BBC"/>
    <w:rsid w:val="00237DB1"/>
    <w:rsid w:val="00240E49"/>
    <w:rsid w:val="002434BD"/>
    <w:rsid w:val="00243E9F"/>
    <w:rsid w:val="00244B14"/>
    <w:rsid w:val="00253A2B"/>
    <w:rsid w:val="00254CB2"/>
    <w:rsid w:val="0025778D"/>
    <w:rsid w:val="00261FA8"/>
    <w:rsid w:val="00270870"/>
    <w:rsid w:val="002753E1"/>
    <w:rsid w:val="00294BCC"/>
    <w:rsid w:val="002A63A5"/>
    <w:rsid w:val="002B2709"/>
    <w:rsid w:val="002B5DD6"/>
    <w:rsid w:val="002B6104"/>
    <w:rsid w:val="002B7BAB"/>
    <w:rsid w:val="002C1B5D"/>
    <w:rsid w:val="002C7A99"/>
    <w:rsid w:val="002D0FD7"/>
    <w:rsid w:val="002D6822"/>
    <w:rsid w:val="002E0D1F"/>
    <w:rsid w:val="002E308E"/>
    <w:rsid w:val="002E5E86"/>
    <w:rsid w:val="002E610A"/>
    <w:rsid w:val="002E6DD1"/>
    <w:rsid w:val="002F7DB2"/>
    <w:rsid w:val="003022A8"/>
    <w:rsid w:val="00303FE7"/>
    <w:rsid w:val="00313D20"/>
    <w:rsid w:val="00316F87"/>
    <w:rsid w:val="00317BFE"/>
    <w:rsid w:val="0032738A"/>
    <w:rsid w:val="00330EC7"/>
    <w:rsid w:val="003439BA"/>
    <w:rsid w:val="0034603B"/>
    <w:rsid w:val="00352CA8"/>
    <w:rsid w:val="00361DFE"/>
    <w:rsid w:val="00362BB1"/>
    <w:rsid w:val="00366421"/>
    <w:rsid w:val="00377A00"/>
    <w:rsid w:val="0038064E"/>
    <w:rsid w:val="00382423"/>
    <w:rsid w:val="00384F19"/>
    <w:rsid w:val="00391ACF"/>
    <w:rsid w:val="003931C7"/>
    <w:rsid w:val="003A139C"/>
    <w:rsid w:val="003A1862"/>
    <w:rsid w:val="003A2824"/>
    <w:rsid w:val="003A5F51"/>
    <w:rsid w:val="003A797F"/>
    <w:rsid w:val="003B34B5"/>
    <w:rsid w:val="003C08A5"/>
    <w:rsid w:val="003C1A09"/>
    <w:rsid w:val="003C5635"/>
    <w:rsid w:val="003D157B"/>
    <w:rsid w:val="003D1F55"/>
    <w:rsid w:val="003E1D58"/>
    <w:rsid w:val="003E5678"/>
    <w:rsid w:val="003E715A"/>
    <w:rsid w:val="003F08D0"/>
    <w:rsid w:val="003F20D7"/>
    <w:rsid w:val="003F73B8"/>
    <w:rsid w:val="00413A39"/>
    <w:rsid w:val="004215B5"/>
    <w:rsid w:val="00433A65"/>
    <w:rsid w:val="00441730"/>
    <w:rsid w:val="00441A6A"/>
    <w:rsid w:val="00441DE4"/>
    <w:rsid w:val="00446784"/>
    <w:rsid w:val="00454D10"/>
    <w:rsid w:val="0045543D"/>
    <w:rsid w:val="004919D8"/>
    <w:rsid w:val="00497BEE"/>
    <w:rsid w:val="004A3799"/>
    <w:rsid w:val="004B2B2F"/>
    <w:rsid w:val="004B78D8"/>
    <w:rsid w:val="004C02E6"/>
    <w:rsid w:val="004C0987"/>
    <w:rsid w:val="004C22B2"/>
    <w:rsid w:val="004D4593"/>
    <w:rsid w:val="004E1933"/>
    <w:rsid w:val="004E2E2C"/>
    <w:rsid w:val="004E723F"/>
    <w:rsid w:val="004F66DA"/>
    <w:rsid w:val="00505399"/>
    <w:rsid w:val="00510EA0"/>
    <w:rsid w:val="00511637"/>
    <w:rsid w:val="005268C1"/>
    <w:rsid w:val="00530499"/>
    <w:rsid w:val="00533847"/>
    <w:rsid w:val="00535012"/>
    <w:rsid w:val="00536A22"/>
    <w:rsid w:val="00542369"/>
    <w:rsid w:val="00551013"/>
    <w:rsid w:val="00555ECE"/>
    <w:rsid w:val="005666F6"/>
    <w:rsid w:val="00566A2C"/>
    <w:rsid w:val="00575375"/>
    <w:rsid w:val="00576202"/>
    <w:rsid w:val="00581777"/>
    <w:rsid w:val="0059682C"/>
    <w:rsid w:val="005A47C0"/>
    <w:rsid w:val="005A6BD9"/>
    <w:rsid w:val="005A6C85"/>
    <w:rsid w:val="005B10E1"/>
    <w:rsid w:val="005B698C"/>
    <w:rsid w:val="005C5FB7"/>
    <w:rsid w:val="005D3134"/>
    <w:rsid w:val="005D5073"/>
    <w:rsid w:val="005D743A"/>
    <w:rsid w:val="005F042E"/>
    <w:rsid w:val="005F1AA1"/>
    <w:rsid w:val="005F26BC"/>
    <w:rsid w:val="0060152F"/>
    <w:rsid w:val="00604676"/>
    <w:rsid w:val="00605086"/>
    <w:rsid w:val="006065F8"/>
    <w:rsid w:val="00606E43"/>
    <w:rsid w:val="00611E5E"/>
    <w:rsid w:val="00612D83"/>
    <w:rsid w:val="0061634E"/>
    <w:rsid w:val="006275B6"/>
    <w:rsid w:val="00627945"/>
    <w:rsid w:val="006300A1"/>
    <w:rsid w:val="00631502"/>
    <w:rsid w:val="00631C60"/>
    <w:rsid w:val="00635CA1"/>
    <w:rsid w:val="00637930"/>
    <w:rsid w:val="00642FC3"/>
    <w:rsid w:val="00643712"/>
    <w:rsid w:val="0064524E"/>
    <w:rsid w:val="006526BD"/>
    <w:rsid w:val="0065524D"/>
    <w:rsid w:val="00656E61"/>
    <w:rsid w:val="00660EBE"/>
    <w:rsid w:val="00661B18"/>
    <w:rsid w:val="006749CD"/>
    <w:rsid w:val="006801F6"/>
    <w:rsid w:val="006806F3"/>
    <w:rsid w:val="006838FC"/>
    <w:rsid w:val="00686732"/>
    <w:rsid w:val="00687502"/>
    <w:rsid w:val="006B12B5"/>
    <w:rsid w:val="006B1EF1"/>
    <w:rsid w:val="006B474D"/>
    <w:rsid w:val="006C67E6"/>
    <w:rsid w:val="006E0C1F"/>
    <w:rsid w:val="006E3708"/>
    <w:rsid w:val="006F2C2B"/>
    <w:rsid w:val="006F694C"/>
    <w:rsid w:val="006F7F87"/>
    <w:rsid w:val="00712AB6"/>
    <w:rsid w:val="00713D7C"/>
    <w:rsid w:val="00722FA6"/>
    <w:rsid w:val="00725997"/>
    <w:rsid w:val="00726BA6"/>
    <w:rsid w:val="0072725E"/>
    <w:rsid w:val="007319D8"/>
    <w:rsid w:val="007468D7"/>
    <w:rsid w:val="0075590D"/>
    <w:rsid w:val="00762B65"/>
    <w:rsid w:val="0077319C"/>
    <w:rsid w:val="007772C7"/>
    <w:rsid w:val="007774E0"/>
    <w:rsid w:val="00783C66"/>
    <w:rsid w:val="00787661"/>
    <w:rsid w:val="007976E7"/>
    <w:rsid w:val="007A33FE"/>
    <w:rsid w:val="007A63AE"/>
    <w:rsid w:val="007B148A"/>
    <w:rsid w:val="007C4211"/>
    <w:rsid w:val="007C7E29"/>
    <w:rsid w:val="007D62FA"/>
    <w:rsid w:val="007E5537"/>
    <w:rsid w:val="007F6395"/>
    <w:rsid w:val="007F7211"/>
    <w:rsid w:val="00800B4A"/>
    <w:rsid w:val="00806099"/>
    <w:rsid w:val="00806E58"/>
    <w:rsid w:val="00810C7A"/>
    <w:rsid w:val="0081287E"/>
    <w:rsid w:val="0081473B"/>
    <w:rsid w:val="00820EC5"/>
    <w:rsid w:val="00821010"/>
    <w:rsid w:val="00821425"/>
    <w:rsid w:val="00821F0F"/>
    <w:rsid w:val="008416FA"/>
    <w:rsid w:val="00847632"/>
    <w:rsid w:val="00847CE1"/>
    <w:rsid w:val="00851CE4"/>
    <w:rsid w:val="00852A8B"/>
    <w:rsid w:val="008565CC"/>
    <w:rsid w:val="0086375E"/>
    <w:rsid w:val="0087032D"/>
    <w:rsid w:val="00873719"/>
    <w:rsid w:val="0087795A"/>
    <w:rsid w:val="008917DE"/>
    <w:rsid w:val="00895C61"/>
    <w:rsid w:val="008B4923"/>
    <w:rsid w:val="008C1B07"/>
    <w:rsid w:val="008C7767"/>
    <w:rsid w:val="008D452F"/>
    <w:rsid w:val="008D78A6"/>
    <w:rsid w:val="008E024B"/>
    <w:rsid w:val="008E5117"/>
    <w:rsid w:val="008E596D"/>
    <w:rsid w:val="0090647B"/>
    <w:rsid w:val="00907EBF"/>
    <w:rsid w:val="00911026"/>
    <w:rsid w:val="00911886"/>
    <w:rsid w:val="00912256"/>
    <w:rsid w:val="009144A8"/>
    <w:rsid w:val="00916539"/>
    <w:rsid w:val="00922C92"/>
    <w:rsid w:val="009255A2"/>
    <w:rsid w:val="0093132D"/>
    <w:rsid w:val="009324C1"/>
    <w:rsid w:val="00936467"/>
    <w:rsid w:val="009408F3"/>
    <w:rsid w:val="00940B00"/>
    <w:rsid w:val="009500A0"/>
    <w:rsid w:val="009556C1"/>
    <w:rsid w:val="00961FC7"/>
    <w:rsid w:val="0096642D"/>
    <w:rsid w:val="00970900"/>
    <w:rsid w:val="00976441"/>
    <w:rsid w:val="00977A02"/>
    <w:rsid w:val="00977B12"/>
    <w:rsid w:val="009879DC"/>
    <w:rsid w:val="009970D8"/>
    <w:rsid w:val="009B7F05"/>
    <w:rsid w:val="009C2E8B"/>
    <w:rsid w:val="009C746B"/>
    <w:rsid w:val="009D62AD"/>
    <w:rsid w:val="009D6AD6"/>
    <w:rsid w:val="009E553C"/>
    <w:rsid w:val="009F0B16"/>
    <w:rsid w:val="00A042BF"/>
    <w:rsid w:val="00A12601"/>
    <w:rsid w:val="00A178BB"/>
    <w:rsid w:val="00A17F6D"/>
    <w:rsid w:val="00A230C1"/>
    <w:rsid w:val="00A27469"/>
    <w:rsid w:val="00A43B3B"/>
    <w:rsid w:val="00A51AE2"/>
    <w:rsid w:val="00A55846"/>
    <w:rsid w:val="00A56C8F"/>
    <w:rsid w:val="00A72915"/>
    <w:rsid w:val="00A849E5"/>
    <w:rsid w:val="00A8588F"/>
    <w:rsid w:val="00A872EA"/>
    <w:rsid w:val="00A9073A"/>
    <w:rsid w:val="00A916DC"/>
    <w:rsid w:val="00AB52F4"/>
    <w:rsid w:val="00AC2EAE"/>
    <w:rsid w:val="00AD5DDA"/>
    <w:rsid w:val="00AF3208"/>
    <w:rsid w:val="00AF47F9"/>
    <w:rsid w:val="00AF75B2"/>
    <w:rsid w:val="00B04826"/>
    <w:rsid w:val="00B05863"/>
    <w:rsid w:val="00B06977"/>
    <w:rsid w:val="00B106A3"/>
    <w:rsid w:val="00B111A6"/>
    <w:rsid w:val="00B2777A"/>
    <w:rsid w:val="00B3097C"/>
    <w:rsid w:val="00B30C06"/>
    <w:rsid w:val="00B33BE7"/>
    <w:rsid w:val="00B36FA3"/>
    <w:rsid w:val="00B419CC"/>
    <w:rsid w:val="00B4291F"/>
    <w:rsid w:val="00B56D57"/>
    <w:rsid w:val="00B6066A"/>
    <w:rsid w:val="00B64FD9"/>
    <w:rsid w:val="00B66617"/>
    <w:rsid w:val="00B709D9"/>
    <w:rsid w:val="00B73B65"/>
    <w:rsid w:val="00B8649E"/>
    <w:rsid w:val="00B86537"/>
    <w:rsid w:val="00B86590"/>
    <w:rsid w:val="00B86B61"/>
    <w:rsid w:val="00B926B8"/>
    <w:rsid w:val="00B96999"/>
    <w:rsid w:val="00BA11E8"/>
    <w:rsid w:val="00BC1D73"/>
    <w:rsid w:val="00BD5428"/>
    <w:rsid w:val="00BD584D"/>
    <w:rsid w:val="00BE7DA4"/>
    <w:rsid w:val="00BF454A"/>
    <w:rsid w:val="00BF5D58"/>
    <w:rsid w:val="00C01B2C"/>
    <w:rsid w:val="00C067DA"/>
    <w:rsid w:val="00C071E2"/>
    <w:rsid w:val="00C14398"/>
    <w:rsid w:val="00C14990"/>
    <w:rsid w:val="00C21905"/>
    <w:rsid w:val="00C26C45"/>
    <w:rsid w:val="00C32337"/>
    <w:rsid w:val="00C45563"/>
    <w:rsid w:val="00C45955"/>
    <w:rsid w:val="00C4596D"/>
    <w:rsid w:val="00C5401C"/>
    <w:rsid w:val="00C6082D"/>
    <w:rsid w:val="00C735D4"/>
    <w:rsid w:val="00C753B2"/>
    <w:rsid w:val="00C76187"/>
    <w:rsid w:val="00C8318C"/>
    <w:rsid w:val="00C874DE"/>
    <w:rsid w:val="00C957C8"/>
    <w:rsid w:val="00CA6F98"/>
    <w:rsid w:val="00CB198A"/>
    <w:rsid w:val="00CB1E24"/>
    <w:rsid w:val="00CB6739"/>
    <w:rsid w:val="00CB6CF5"/>
    <w:rsid w:val="00CC0B7D"/>
    <w:rsid w:val="00CD06E3"/>
    <w:rsid w:val="00CD1043"/>
    <w:rsid w:val="00CD1BBF"/>
    <w:rsid w:val="00CD213A"/>
    <w:rsid w:val="00CE30B0"/>
    <w:rsid w:val="00CF1329"/>
    <w:rsid w:val="00CF50A4"/>
    <w:rsid w:val="00CF5676"/>
    <w:rsid w:val="00CF638D"/>
    <w:rsid w:val="00D03BEB"/>
    <w:rsid w:val="00D0777F"/>
    <w:rsid w:val="00D14E81"/>
    <w:rsid w:val="00D16D9D"/>
    <w:rsid w:val="00D173F7"/>
    <w:rsid w:val="00D20159"/>
    <w:rsid w:val="00D20647"/>
    <w:rsid w:val="00D311C4"/>
    <w:rsid w:val="00D3348D"/>
    <w:rsid w:val="00D34C19"/>
    <w:rsid w:val="00D35769"/>
    <w:rsid w:val="00D374CB"/>
    <w:rsid w:val="00D41ADA"/>
    <w:rsid w:val="00D44D94"/>
    <w:rsid w:val="00D45382"/>
    <w:rsid w:val="00D510FE"/>
    <w:rsid w:val="00D60195"/>
    <w:rsid w:val="00D75AE8"/>
    <w:rsid w:val="00D77999"/>
    <w:rsid w:val="00D77AA9"/>
    <w:rsid w:val="00D8298D"/>
    <w:rsid w:val="00D82BF3"/>
    <w:rsid w:val="00D840B0"/>
    <w:rsid w:val="00D84657"/>
    <w:rsid w:val="00D84933"/>
    <w:rsid w:val="00DA7ADC"/>
    <w:rsid w:val="00DB111E"/>
    <w:rsid w:val="00DB61DC"/>
    <w:rsid w:val="00DC2BF3"/>
    <w:rsid w:val="00DC4D67"/>
    <w:rsid w:val="00DD486C"/>
    <w:rsid w:val="00DF5F66"/>
    <w:rsid w:val="00E00CEE"/>
    <w:rsid w:val="00E01DD5"/>
    <w:rsid w:val="00E01E70"/>
    <w:rsid w:val="00E158FA"/>
    <w:rsid w:val="00E209C0"/>
    <w:rsid w:val="00E32BB8"/>
    <w:rsid w:val="00E34BFF"/>
    <w:rsid w:val="00E430F4"/>
    <w:rsid w:val="00E443A1"/>
    <w:rsid w:val="00E51FFE"/>
    <w:rsid w:val="00E603C4"/>
    <w:rsid w:val="00E60D89"/>
    <w:rsid w:val="00E62614"/>
    <w:rsid w:val="00E65045"/>
    <w:rsid w:val="00E661CC"/>
    <w:rsid w:val="00E67242"/>
    <w:rsid w:val="00E6751A"/>
    <w:rsid w:val="00E8159C"/>
    <w:rsid w:val="00E81ADD"/>
    <w:rsid w:val="00EA2A8C"/>
    <w:rsid w:val="00EA3A23"/>
    <w:rsid w:val="00EB0B14"/>
    <w:rsid w:val="00EB5841"/>
    <w:rsid w:val="00EC1143"/>
    <w:rsid w:val="00EC2C17"/>
    <w:rsid w:val="00ED1184"/>
    <w:rsid w:val="00EE3947"/>
    <w:rsid w:val="00EE4124"/>
    <w:rsid w:val="00EF033A"/>
    <w:rsid w:val="00EF5E7B"/>
    <w:rsid w:val="00F02FA6"/>
    <w:rsid w:val="00F030A5"/>
    <w:rsid w:val="00F042E5"/>
    <w:rsid w:val="00F05381"/>
    <w:rsid w:val="00F053B0"/>
    <w:rsid w:val="00F10BB7"/>
    <w:rsid w:val="00F137EF"/>
    <w:rsid w:val="00F15B78"/>
    <w:rsid w:val="00F2016D"/>
    <w:rsid w:val="00F310B2"/>
    <w:rsid w:val="00F3781B"/>
    <w:rsid w:val="00F577D9"/>
    <w:rsid w:val="00F61F13"/>
    <w:rsid w:val="00F6234E"/>
    <w:rsid w:val="00F64AE4"/>
    <w:rsid w:val="00F668E6"/>
    <w:rsid w:val="00F82536"/>
    <w:rsid w:val="00F9186A"/>
    <w:rsid w:val="00FA02B3"/>
    <w:rsid w:val="00FA408A"/>
    <w:rsid w:val="00FA4FA7"/>
    <w:rsid w:val="00FA6420"/>
    <w:rsid w:val="00FA7C20"/>
    <w:rsid w:val="00FA7E8F"/>
    <w:rsid w:val="00FB0ADE"/>
    <w:rsid w:val="00FB3497"/>
    <w:rsid w:val="00FC4924"/>
    <w:rsid w:val="00FC7EB3"/>
    <w:rsid w:val="00FD2C18"/>
    <w:rsid w:val="00FF0CF5"/>
    <w:rsid w:val="00FF23CC"/>
    <w:rsid w:val="00FF2915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CD5D"/>
  <w15:chartTrackingRefBased/>
  <w15:docId w15:val="{067696EB-808F-4A31-8A92-31E65F92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28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1C2886"/>
    <w:rPr>
      <w:spacing w:val="-10"/>
      <w:sz w:val="86"/>
      <w:szCs w:val="8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2886"/>
    <w:pPr>
      <w:widowControl w:val="0"/>
      <w:shd w:val="clear" w:color="auto" w:fill="FFFFFF"/>
      <w:spacing w:after="0" w:line="1095" w:lineRule="exact"/>
      <w:jc w:val="right"/>
    </w:pPr>
    <w:rPr>
      <w:spacing w:val="-10"/>
      <w:sz w:val="86"/>
      <w:szCs w:val="86"/>
    </w:rPr>
  </w:style>
  <w:style w:type="table" w:styleId="a4">
    <w:name w:val="Table Grid"/>
    <w:basedOn w:val="a1"/>
    <w:uiPriority w:val="39"/>
    <w:rsid w:val="001C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7502"/>
  </w:style>
  <w:style w:type="paragraph" w:styleId="a7">
    <w:name w:val="footer"/>
    <w:basedOn w:val="a"/>
    <w:link w:val="a8"/>
    <w:uiPriority w:val="99"/>
    <w:unhideWhenUsed/>
    <w:rsid w:val="0068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7502"/>
  </w:style>
  <w:style w:type="paragraph" w:styleId="a9">
    <w:name w:val="Balloon Text"/>
    <w:basedOn w:val="a"/>
    <w:link w:val="aa"/>
    <w:uiPriority w:val="99"/>
    <w:semiHidden/>
    <w:unhideWhenUsed/>
    <w:rsid w:val="00B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3B65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D78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D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7482-8A03-4B8B-96EC-A0466E08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11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Бусова Елена Михайловна</dc:creator>
  <cp:keywords/>
  <dc:description/>
  <cp:lastModifiedBy>Бабушкина Наталья Владимировна</cp:lastModifiedBy>
  <cp:revision>148</cp:revision>
  <cp:lastPrinted>2026-01-20T08:29:00Z</cp:lastPrinted>
  <dcterms:created xsi:type="dcterms:W3CDTF">2024-02-29T01:33:00Z</dcterms:created>
  <dcterms:modified xsi:type="dcterms:W3CDTF">2026-02-02T00:51:00Z</dcterms:modified>
</cp:coreProperties>
</file>